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7F" w:rsidRDefault="00260D7F"/>
    <w:tbl>
      <w:tblPr>
        <w:tblpPr w:leftFromText="180" w:rightFromText="180" w:horzAnchor="margin" w:tblpY="-525"/>
        <w:tblOverlap w:val="never"/>
        <w:tblW w:w="4985" w:type="pct"/>
        <w:tblCellMar>
          <w:left w:w="0" w:type="dxa"/>
          <w:right w:w="0" w:type="dxa"/>
        </w:tblCellMar>
        <w:tblLook w:val="04A0" w:firstRow="1" w:lastRow="0" w:firstColumn="1" w:lastColumn="0" w:noHBand="0" w:noVBand="1"/>
      </w:tblPr>
      <w:tblGrid>
        <w:gridCol w:w="9332"/>
      </w:tblGrid>
      <w:tr w:rsidR="00260D7F" w:rsidRPr="00260D7F" w:rsidTr="00260D7F">
        <w:trPr>
          <w:trHeight w:val="4363"/>
        </w:trPr>
        <w:tc>
          <w:tcPr>
            <w:tcW w:w="5000" w:type="pct"/>
            <w:vAlign w:val="bottom"/>
          </w:tcPr>
          <w:p w:rsidR="00260D7F" w:rsidRDefault="00260D7F" w:rsidP="00260D7F">
            <w:pPr>
              <w:spacing w:line="216" w:lineRule="auto"/>
              <w:contextualSpacing/>
              <w:jc w:val="center"/>
              <w:rPr>
                <w:rFonts w:ascii="Cambria" w:eastAsia="Times New Roman" w:hAnsi="Cambria" w:cs="Times New Roman"/>
                <w:b/>
                <w:color w:val="E3A625"/>
                <w:kern w:val="28"/>
                <w:sz w:val="44"/>
                <w:szCs w:val="44"/>
                <w:lang w:val="en-US" w:eastAsia="ja-JP"/>
              </w:rPr>
            </w:pPr>
          </w:p>
          <w:p w:rsidR="00260D7F" w:rsidRPr="00260D7F" w:rsidRDefault="00260D7F" w:rsidP="00260D7F">
            <w:pPr>
              <w:spacing w:line="216" w:lineRule="auto"/>
              <w:contextualSpacing/>
              <w:jc w:val="center"/>
              <w:rPr>
                <w:rFonts w:ascii="Cambria" w:eastAsia="Times New Roman" w:hAnsi="Cambria" w:cs="Times New Roman"/>
                <w:b/>
                <w:kern w:val="28"/>
                <w:sz w:val="52"/>
                <w:szCs w:val="52"/>
                <w:lang w:val="en-US" w:eastAsia="ja-JP"/>
              </w:rPr>
            </w:pPr>
            <w:r w:rsidRPr="00260D7F">
              <w:rPr>
                <w:rFonts w:ascii="Cambria" w:eastAsia="Times New Roman" w:hAnsi="Cambria" w:cs="Times New Roman"/>
                <w:b/>
                <w:color w:val="E3A625"/>
                <w:kern w:val="28"/>
                <w:sz w:val="52"/>
                <w:szCs w:val="52"/>
                <w:lang w:val="en-US" w:eastAsia="ja-JP"/>
              </w:rPr>
              <w:t>Huntsville Skating Club</w:t>
            </w:r>
          </w:p>
          <w:p w:rsidR="00260D7F" w:rsidRPr="00260D7F" w:rsidRDefault="00260D7F" w:rsidP="00260D7F">
            <w:pPr>
              <w:spacing w:line="216" w:lineRule="auto"/>
              <w:contextualSpacing/>
              <w:jc w:val="center"/>
              <w:rPr>
                <w:rFonts w:ascii="Cambria" w:eastAsia="Times New Roman" w:hAnsi="Cambria" w:cs="Times New Roman"/>
                <w:b/>
                <w:color w:val="002060"/>
                <w:kern w:val="28"/>
                <w:sz w:val="44"/>
                <w:szCs w:val="44"/>
                <w:lang w:eastAsia="en-CA"/>
              </w:rPr>
            </w:pPr>
          </w:p>
          <w:p w:rsidR="00260D7F" w:rsidRDefault="00260D7F" w:rsidP="00260D7F">
            <w:pPr>
              <w:spacing w:line="216" w:lineRule="auto"/>
              <w:contextualSpacing/>
              <w:jc w:val="center"/>
              <w:rPr>
                <w:rFonts w:ascii="Cambria" w:eastAsia="Times New Roman" w:hAnsi="Cambria" w:cs="Times New Roman"/>
                <w:color w:val="002060"/>
                <w:kern w:val="28"/>
                <w:sz w:val="24"/>
                <w:szCs w:val="24"/>
                <w:lang w:eastAsia="en-CA"/>
              </w:rPr>
            </w:pPr>
            <w:r w:rsidRPr="00260D7F">
              <w:rPr>
                <w:rFonts w:ascii="Cambria" w:eastAsia="Times New Roman" w:hAnsi="Cambria" w:cs="Times New Roman"/>
                <w:noProof/>
                <w:color w:val="595959"/>
                <w:kern w:val="28"/>
                <w:sz w:val="24"/>
                <w:szCs w:val="24"/>
                <w:lang w:eastAsia="en-CA"/>
              </w:rPr>
              <w:drawing>
                <wp:inline distT="0" distB="0" distL="0" distR="0" wp14:anchorId="66752E67" wp14:editId="38820135">
                  <wp:extent cx="2933700" cy="14629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7"/>
                          <a:stretch>
                            <a:fillRect/>
                          </a:stretch>
                        </pic:blipFill>
                        <pic:spPr bwMode="auto">
                          <a:xfrm>
                            <a:off x="0" y="0"/>
                            <a:ext cx="2947947" cy="1470043"/>
                          </a:xfrm>
                          <a:prstGeom prst="rect">
                            <a:avLst/>
                          </a:prstGeom>
                          <a:ln>
                            <a:noFill/>
                          </a:ln>
                          <a:extLst>
                            <a:ext uri="{53640926-AAD7-44D8-BBD7-CCE9431645EC}">
                              <a14:shadowObscured xmlns:a14="http://schemas.microsoft.com/office/drawing/2010/main"/>
                            </a:ext>
                          </a:extLst>
                        </pic:spPr>
                      </pic:pic>
                    </a:graphicData>
                  </a:graphic>
                </wp:inline>
              </w:drawing>
            </w:r>
          </w:p>
          <w:p w:rsidR="00260D7F" w:rsidRPr="00260D7F" w:rsidRDefault="00260D7F" w:rsidP="00260D7F">
            <w:pPr>
              <w:spacing w:line="216" w:lineRule="auto"/>
              <w:contextualSpacing/>
              <w:jc w:val="center"/>
              <w:rPr>
                <w:rFonts w:ascii="Cambria" w:eastAsia="Times New Roman" w:hAnsi="Cambria" w:cs="Times New Roman"/>
                <w:color w:val="002060"/>
                <w:kern w:val="28"/>
                <w:sz w:val="24"/>
                <w:szCs w:val="24"/>
                <w:lang w:eastAsia="en-CA"/>
              </w:rPr>
            </w:pPr>
          </w:p>
          <w:p w:rsidR="00260D7F" w:rsidRPr="00260D7F" w:rsidRDefault="00260D7F" w:rsidP="00260D7F">
            <w:pPr>
              <w:spacing w:line="216" w:lineRule="auto"/>
              <w:contextualSpacing/>
              <w:jc w:val="center"/>
              <w:rPr>
                <w:rFonts w:ascii="Cambria" w:eastAsia="Times New Roman" w:hAnsi="Cambria" w:cs="Times New Roman"/>
                <w:b/>
                <w:kern w:val="28"/>
                <w:sz w:val="48"/>
                <w:szCs w:val="48"/>
                <w:lang w:val="en-US" w:eastAsia="ja-JP"/>
              </w:rPr>
            </w:pPr>
            <w:r w:rsidRPr="00260D7F">
              <w:rPr>
                <w:rFonts w:ascii="Cambria" w:eastAsia="Times New Roman" w:hAnsi="Cambria" w:cs="Times New Roman"/>
                <w:b/>
                <w:kern w:val="28"/>
                <w:sz w:val="48"/>
                <w:szCs w:val="48"/>
                <w:lang w:val="en-US" w:eastAsia="ja-JP"/>
              </w:rPr>
              <w:t>PreCanSkate, CanSkate and Power Skating Handbook</w:t>
            </w:r>
          </w:p>
          <w:p w:rsidR="00260D7F" w:rsidRDefault="00260D7F" w:rsidP="00260D7F">
            <w:pPr>
              <w:spacing w:line="216" w:lineRule="auto"/>
              <w:contextualSpacing/>
              <w:jc w:val="center"/>
              <w:rPr>
                <w:rFonts w:ascii="Cambria" w:eastAsia="Times New Roman" w:hAnsi="Cambria" w:cs="Times New Roman"/>
                <w:b/>
                <w:kern w:val="28"/>
                <w:sz w:val="48"/>
                <w:szCs w:val="48"/>
                <w:lang w:val="en-US" w:eastAsia="ja-JP"/>
              </w:rPr>
            </w:pPr>
            <w:r w:rsidRPr="00260D7F">
              <w:rPr>
                <w:rFonts w:ascii="Cambria" w:eastAsia="Times New Roman" w:hAnsi="Cambria" w:cs="Times New Roman"/>
                <w:b/>
                <w:kern w:val="28"/>
                <w:sz w:val="48"/>
                <w:szCs w:val="48"/>
                <w:lang w:val="en-US" w:eastAsia="ja-JP"/>
              </w:rPr>
              <w:t>2017-2018</w:t>
            </w:r>
          </w:p>
          <w:p w:rsidR="00001619" w:rsidRPr="00260D7F" w:rsidRDefault="00001619" w:rsidP="00260D7F">
            <w:pPr>
              <w:spacing w:line="216" w:lineRule="auto"/>
              <w:contextualSpacing/>
              <w:jc w:val="center"/>
              <w:rPr>
                <w:rFonts w:ascii="Cambria" w:eastAsia="Times New Roman" w:hAnsi="Cambria" w:cs="Times New Roman"/>
                <w:b/>
                <w:kern w:val="28"/>
                <w:sz w:val="48"/>
                <w:szCs w:val="48"/>
                <w:lang w:val="en-US" w:eastAsia="ja-JP"/>
              </w:rPr>
            </w:pPr>
          </w:p>
          <w:p w:rsidR="00260D7F" w:rsidRPr="00260D7F" w:rsidRDefault="00111A68" w:rsidP="00260D7F">
            <w:pPr>
              <w:spacing w:line="216" w:lineRule="auto"/>
              <w:contextualSpacing/>
              <w:jc w:val="center"/>
              <w:rPr>
                <w:rFonts w:ascii="Cambria" w:eastAsia="Times New Roman" w:hAnsi="Cambria" w:cs="Times New Roman"/>
                <w:b/>
                <w:kern w:val="28"/>
                <w:sz w:val="48"/>
                <w:szCs w:val="48"/>
                <w:lang w:val="en-US" w:eastAsia="ja-JP"/>
              </w:rPr>
            </w:pPr>
            <w:hyperlink r:id="rId8" w:history="1">
              <w:r w:rsidR="00260D7F" w:rsidRPr="00260D7F">
                <w:rPr>
                  <w:rFonts w:ascii="Cambria" w:eastAsia="Times New Roman" w:hAnsi="Cambria" w:cs="Times New Roman"/>
                  <w:color w:val="4F8797"/>
                  <w:kern w:val="28"/>
                  <w:sz w:val="48"/>
                  <w:szCs w:val="48"/>
                  <w:u w:val="single"/>
                  <w:lang w:val="en-US" w:eastAsia="ja-JP"/>
                </w:rPr>
                <w:t>www.huntsvilleskatingclub.ca</w:t>
              </w:r>
            </w:hyperlink>
          </w:p>
          <w:p w:rsidR="00260D7F" w:rsidRDefault="00260D7F" w:rsidP="00260D7F">
            <w:pPr>
              <w:spacing w:line="216" w:lineRule="auto"/>
              <w:contextualSpacing/>
              <w:jc w:val="center"/>
              <w:rPr>
                <w:rFonts w:ascii="Cambria" w:eastAsia="Times New Roman" w:hAnsi="Cambria" w:cs="Times New Roman"/>
                <w:color w:val="595959"/>
                <w:kern w:val="28"/>
                <w:sz w:val="24"/>
                <w:szCs w:val="24"/>
                <w:lang w:val="en-US" w:eastAsia="ja-JP"/>
              </w:rPr>
            </w:pPr>
          </w:p>
          <w:p w:rsidR="00260D7F" w:rsidRPr="00260D7F" w:rsidRDefault="00260D7F" w:rsidP="00260D7F">
            <w:pPr>
              <w:spacing w:line="216" w:lineRule="auto"/>
              <w:contextualSpacing/>
              <w:jc w:val="center"/>
              <w:rPr>
                <w:rFonts w:ascii="Cambria" w:eastAsia="Times New Roman" w:hAnsi="Cambria" w:cs="Times New Roman"/>
                <w:color w:val="595959"/>
                <w:kern w:val="28"/>
                <w:sz w:val="24"/>
                <w:szCs w:val="24"/>
                <w:lang w:val="en-US" w:eastAsia="ja-JP"/>
              </w:rPr>
            </w:pPr>
          </w:p>
        </w:tc>
      </w:tr>
      <w:tr w:rsidR="00260D7F" w:rsidRPr="00260D7F" w:rsidTr="00260D7F">
        <w:trPr>
          <w:trHeight w:val="3989"/>
        </w:trPr>
        <w:tc>
          <w:tcPr>
            <w:tcW w:w="5000" w:type="pct"/>
            <w:vAlign w:val="center"/>
          </w:tcPr>
          <w:tbl>
            <w:tblPr>
              <w:tblpPr w:leftFromText="180" w:rightFromText="180" w:vertAnchor="page" w:horzAnchor="margin" w:tblpXSpec="center" w:tblpY="406"/>
              <w:tblOverlap w:val="neve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Description w:val="Picture frame"/>
            </w:tblPr>
            <w:tblGrid>
              <w:gridCol w:w="2588"/>
              <w:gridCol w:w="14"/>
            </w:tblGrid>
            <w:tr w:rsidR="00260D7F" w:rsidRPr="00260D7F" w:rsidTr="00260D7F">
              <w:tc>
                <w:tcPr>
                  <w:tcW w:w="0" w:type="auto"/>
                </w:tcPr>
                <w:p w:rsidR="00260D7F" w:rsidRPr="00260D7F" w:rsidRDefault="00260D7F" w:rsidP="00260D7F">
                  <w:pPr>
                    <w:spacing w:line="288" w:lineRule="auto"/>
                    <w:jc w:val="center"/>
                    <w:rPr>
                      <w:rFonts w:ascii="Cambria" w:eastAsia="Times New Roman" w:hAnsi="Cambria" w:cs="Times New Roman"/>
                      <w:color w:val="595959"/>
                      <w:sz w:val="20"/>
                      <w:szCs w:val="20"/>
                      <w:lang w:val="en-US" w:eastAsia="ja-JP"/>
                    </w:rPr>
                  </w:pPr>
                  <w:r w:rsidRPr="00260D7F">
                    <w:rPr>
                      <w:rFonts w:ascii="Cambria" w:eastAsia="Times New Roman" w:hAnsi="Cambria" w:cs="Times New Roman"/>
                      <w:noProof/>
                      <w:color w:val="595959"/>
                      <w:sz w:val="20"/>
                      <w:szCs w:val="20"/>
                      <w:lang w:eastAsia="en-CA"/>
                    </w:rPr>
                    <w:drawing>
                      <wp:inline distT="0" distB="0" distL="0" distR="0">
                        <wp:extent cx="1638300" cy="1371600"/>
                        <wp:effectExtent l="0" t="0" r="0" b="0"/>
                        <wp:docPr id="2" name="Picture 2" descr="SkateOntario_engl_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ateOntario_engl_4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p>
              </w:tc>
              <w:tc>
                <w:tcPr>
                  <w:tcW w:w="0" w:type="auto"/>
                </w:tcPr>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tc>
            </w:tr>
          </w:tbl>
          <w:p w:rsidR="00260D7F" w:rsidRPr="00260D7F" w:rsidRDefault="00260D7F" w:rsidP="00260D7F">
            <w:pPr>
              <w:spacing w:after="0" w:line="240" w:lineRule="auto"/>
              <w:jc w:val="center"/>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Pr="00260D7F" w:rsidRDefault="00260D7F" w:rsidP="00260D7F">
            <w:pPr>
              <w:spacing w:line="288" w:lineRule="auto"/>
              <w:rPr>
                <w:rFonts w:ascii="Cambria" w:eastAsia="Times New Roman" w:hAnsi="Cambria" w:cs="Times New Roman"/>
                <w:color w:val="595959"/>
                <w:sz w:val="20"/>
                <w:szCs w:val="20"/>
                <w:lang w:val="en-US" w:eastAsia="ja-JP"/>
              </w:rPr>
            </w:pPr>
          </w:p>
          <w:p w:rsid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P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P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P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Pr="00260D7F" w:rsidRDefault="00260D7F" w:rsidP="00260D7F">
            <w:pPr>
              <w:spacing w:after="0" w:line="240" w:lineRule="auto"/>
              <w:jc w:val="center"/>
              <w:rPr>
                <w:rFonts w:ascii="Cambria" w:eastAsia="Times New Roman" w:hAnsi="Cambria" w:cs="Times New Roman"/>
                <w:color w:val="595959"/>
                <w:sz w:val="16"/>
                <w:szCs w:val="16"/>
                <w:lang w:val="en-US" w:eastAsia="ja-JP"/>
              </w:rPr>
            </w:pPr>
          </w:p>
          <w:p w:rsidR="00260D7F" w:rsidRPr="00260D7F" w:rsidRDefault="00260D7F" w:rsidP="00260D7F">
            <w:pPr>
              <w:spacing w:after="0" w:line="240" w:lineRule="auto"/>
              <w:jc w:val="center"/>
              <w:rPr>
                <w:rFonts w:ascii="Cambria" w:eastAsia="Times New Roman" w:hAnsi="Cambria" w:cs="Times New Roman"/>
                <w:color w:val="595959"/>
                <w:sz w:val="16"/>
                <w:szCs w:val="16"/>
                <w:lang w:val="en-US" w:eastAsia="ja-JP"/>
              </w:rPr>
            </w:pPr>
            <w:r w:rsidRPr="00260D7F">
              <w:rPr>
                <w:rFonts w:ascii="Cambria" w:eastAsia="Times New Roman" w:hAnsi="Cambria" w:cs="Times New Roman"/>
                <w:noProof/>
                <w:color w:val="595959"/>
                <w:sz w:val="20"/>
                <w:szCs w:val="20"/>
                <w:lang w:eastAsia="en-CA"/>
              </w:rPr>
              <w:drawing>
                <wp:inline distT="0" distB="0" distL="0" distR="0" wp14:anchorId="5B423613" wp14:editId="16216BB8">
                  <wp:extent cx="981075" cy="738911"/>
                  <wp:effectExtent l="0" t="0" r="0" b="4445"/>
                  <wp:docPr id="3" name="Picture 3" descr="C:\Users\Michelle\AppData\Local\Microsoft\Windows\INetCache\Content.Word\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ichelle\AppData\Local\Microsoft\Windows\INetCache\Content.Word\untitled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5" cy="747045"/>
                          </a:xfrm>
                          <a:prstGeom prst="rect">
                            <a:avLst/>
                          </a:prstGeom>
                          <a:noFill/>
                          <a:ln>
                            <a:noFill/>
                          </a:ln>
                        </pic:spPr>
                      </pic:pic>
                    </a:graphicData>
                  </a:graphic>
                </wp:inline>
              </w:drawing>
            </w:r>
            <w:r w:rsidRPr="00260D7F">
              <w:rPr>
                <w:rFonts w:ascii="Cambria" w:eastAsia="Times New Roman" w:hAnsi="Cambria" w:cs="Times New Roman"/>
                <w:noProof/>
                <w:color w:val="595959"/>
                <w:sz w:val="20"/>
                <w:szCs w:val="20"/>
                <w:lang w:eastAsia="en-CA"/>
              </w:rPr>
              <w:t xml:space="preserve">         </w:t>
            </w:r>
            <w:r w:rsidRPr="00260D7F">
              <w:rPr>
                <w:rFonts w:ascii="Cambria" w:eastAsia="Times New Roman" w:hAnsi="Cambria" w:cs="Times New Roman"/>
                <w:noProof/>
                <w:color w:val="595959"/>
                <w:sz w:val="20"/>
                <w:szCs w:val="20"/>
                <w:lang w:eastAsia="en-CA"/>
              </w:rPr>
              <w:drawing>
                <wp:inline distT="0" distB="0" distL="0" distR="0" wp14:anchorId="1B2E2C24" wp14:editId="556020B1">
                  <wp:extent cx="1304925" cy="730758"/>
                  <wp:effectExtent l="0" t="0" r="0" b="0"/>
                  <wp:docPr id="4" name="Picture 4" descr="C:\Users\Michelle\Desktop\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ichelle\Desktop\untitled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957" cy="743656"/>
                          </a:xfrm>
                          <a:prstGeom prst="rect">
                            <a:avLst/>
                          </a:prstGeom>
                          <a:noFill/>
                          <a:ln>
                            <a:noFill/>
                          </a:ln>
                        </pic:spPr>
                      </pic:pic>
                    </a:graphicData>
                  </a:graphic>
                </wp:inline>
              </w:drawing>
            </w:r>
          </w:p>
        </w:tc>
      </w:tr>
    </w:tbl>
    <w:p w:rsidR="00260D7F" w:rsidRDefault="00260D7F"/>
    <w:p w:rsidR="00260D7F" w:rsidRDefault="00260D7F">
      <w:r>
        <w:br w:type="page"/>
      </w:r>
    </w:p>
    <w:tbl>
      <w:tblPr>
        <w:tblW w:w="9431" w:type="dxa"/>
        <w:tblCellMar>
          <w:left w:w="0" w:type="dxa"/>
          <w:right w:w="0" w:type="dxa"/>
        </w:tblCellMar>
        <w:tblLook w:val="04A0" w:firstRow="1" w:lastRow="0" w:firstColumn="1" w:lastColumn="0" w:noHBand="0" w:noVBand="1"/>
      </w:tblPr>
      <w:tblGrid>
        <w:gridCol w:w="9431"/>
      </w:tblGrid>
      <w:tr w:rsidR="00260D7F" w:rsidRPr="00260D7F" w:rsidTr="00260D7F">
        <w:trPr>
          <w:trHeight w:hRule="exact" w:val="14416"/>
        </w:trPr>
        <w:tc>
          <w:tcPr>
            <w:tcW w:w="9431" w:type="dxa"/>
          </w:tcPr>
          <w:p w:rsidR="00260D7F" w:rsidRPr="00260D7F" w:rsidRDefault="00260D7F" w:rsidP="003C3CCB">
            <w:pPr>
              <w:pStyle w:val="TOCHeading"/>
              <w:spacing w:after="0"/>
              <w:jc w:val="center"/>
              <w:rPr>
                <w:rFonts w:ascii="Comic Sans MS" w:hAnsi="Comic Sans MS"/>
                <w:b/>
                <w:color w:val="auto"/>
                <w:sz w:val="28"/>
                <w:szCs w:val="28"/>
              </w:rPr>
            </w:pPr>
            <w:r w:rsidRPr="00260D7F">
              <w:rPr>
                <w:rFonts w:ascii="Comic Sans MS" w:hAnsi="Comic Sans MS"/>
                <w:b/>
                <w:color w:val="auto"/>
                <w:sz w:val="28"/>
                <w:szCs w:val="28"/>
              </w:rPr>
              <w:lastRenderedPageBreak/>
              <w:t>Huntsville Skating Club</w:t>
            </w:r>
          </w:p>
          <w:p w:rsidR="00260D7F" w:rsidRPr="00260D7F" w:rsidRDefault="00260D7F" w:rsidP="003C3CCB">
            <w:pPr>
              <w:spacing w:after="0" w:line="240" w:lineRule="auto"/>
              <w:jc w:val="center"/>
              <w:rPr>
                <w:rFonts w:ascii="Comic Sans MS" w:hAnsi="Comic Sans MS"/>
                <w:b/>
                <w:sz w:val="28"/>
                <w:szCs w:val="28"/>
              </w:rPr>
            </w:pPr>
            <w:r w:rsidRPr="00260D7F">
              <w:rPr>
                <w:rFonts w:ascii="Comic Sans MS" w:hAnsi="Comic Sans MS"/>
                <w:b/>
                <w:sz w:val="28"/>
                <w:szCs w:val="28"/>
              </w:rPr>
              <w:t>Board of Directors</w:t>
            </w:r>
          </w:p>
          <w:p w:rsidR="00260D7F" w:rsidRPr="00260D7F" w:rsidRDefault="00260D7F" w:rsidP="003C3CCB">
            <w:pPr>
              <w:spacing w:after="0" w:line="240" w:lineRule="auto"/>
              <w:jc w:val="center"/>
              <w:rPr>
                <w:rFonts w:ascii="Comic Sans MS" w:hAnsi="Comic Sans MS"/>
                <w:sz w:val="28"/>
                <w:szCs w:val="28"/>
              </w:rPr>
            </w:pPr>
            <w:r w:rsidRPr="00260D7F">
              <w:rPr>
                <w:rFonts w:ascii="Comic Sans MS" w:hAnsi="Comic Sans MS"/>
                <w:b/>
                <w:sz w:val="28"/>
                <w:szCs w:val="28"/>
              </w:rPr>
              <w:t>2017-2018</w:t>
            </w:r>
          </w:p>
          <w:p w:rsidR="00260D7F" w:rsidRPr="00260D7F" w:rsidRDefault="00260D7F" w:rsidP="003C3CCB">
            <w:pPr>
              <w:spacing w:after="0"/>
              <w:jc w:val="center"/>
              <w:rPr>
                <w:rFonts w:ascii="Comic Sans MS" w:hAnsi="Comic Sans MS"/>
                <w:sz w:val="28"/>
                <w:szCs w:val="28"/>
              </w:rPr>
            </w:pP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President: Kerri Vallentin</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Vice President: Robin Brushey</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Secretary: Michelle Breakenridge</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Treasurer: Kellie Heap</w:t>
            </w:r>
          </w:p>
          <w:p w:rsidR="00260D7F" w:rsidRPr="00260D7F" w:rsidRDefault="00260D7F" w:rsidP="003C3CCB">
            <w:pPr>
              <w:spacing w:after="0"/>
              <w:jc w:val="center"/>
              <w:rPr>
                <w:rFonts w:ascii="Comic Sans MS" w:hAnsi="Comic Sans MS"/>
                <w:sz w:val="28"/>
                <w:szCs w:val="28"/>
              </w:rPr>
            </w:pP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 xml:space="preserve">Registrar:  </w:t>
            </w:r>
            <w:r w:rsidRPr="00260D7F">
              <w:rPr>
                <w:rFonts w:ascii="Comic Sans MS" w:hAnsi="Comic Sans MS"/>
                <w:color w:val="767171" w:themeColor="background2" w:themeShade="80"/>
                <w:sz w:val="28"/>
                <w:szCs w:val="28"/>
              </w:rPr>
              <w:t>Ryan Vallentin</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 xml:space="preserve">Publicity: </w:t>
            </w:r>
            <w:r w:rsidRPr="00260D7F">
              <w:rPr>
                <w:rFonts w:ascii="Comic Sans MS" w:hAnsi="Comic Sans MS"/>
                <w:color w:val="767171" w:themeColor="background2" w:themeShade="80"/>
                <w:sz w:val="28"/>
                <w:szCs w:val="28"/>
              </w:rPr>
              <w:t>Michelle Breakenridge</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 xml:space="preserve">Fundraising: </w:t>
            </w:r>
            <w:r w:rsidRPr="00260D7F">
              <w:rPr>
                <w:rFonts w:ascii="Comic Sans MS" w:hAnsi="Comic Sans MS"/>
                <w:color w:val="767171" w:themeColor="background2" w:themeShade="80"/>
                <w:sz w:val="28"/>
                <w:szCs w:val="28"/>
              </w:rPr>
              <w:t>Michelle Breakenridge &amp; Robin Brushey</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sz w:val="28"/>
                <w:szCs w:val="28"/>
              </w:rPr>
              <w:t xml:space="preserve">CanSkate Liason: </w:t>
            </w:r>
            <w:r w:rsidRPr="00260D7F">
              <w:rPr>
                <w:rFonts w:ascii="Comic Sans MS" w:hAnsi="Comic Sans MS"/>
                <w:color w:val="767171" w:themeColor="background2" w:themeShade="80"/>
                <w:sz w:val="28"/>
                <w:szCs w:val="28"/>
              </w:rPr>
              <w:t>Muriel Blaker</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color w:val="000000" w:themeColor="text1"/>
                <w:sz w:val="28"/>
                <w:szCs w:val="28"/>
              </w:rPr>
              <w:t xml:space="preserve">Test Chair: </w:t>
            </w:r>
            <w:r w:rsidRPr="00260D7F">
              <w:rPr>
                <w:rFonts w:ascii="Comic Sans MS" w:hAnsi="Comic Sans MS"/>
                <w:color w:val="767171" w:themeColor="background2" w:themeShade="80"/>
                <w:sz w:val="28"/>
                <w:szCs w:val="28"/>
              </w:rPr>
              <w:t>Lisa Bjorkquist</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color w:val="000000" w:themeColor="text1"/>
                <w:sz w:val="28"/>
                <w:szCs w:val="28"/>
              </w:rPr>
              <w:t>Ice Scheduler:</w:t>
            </w:r>
            <w:r w:rsidRPr="00260D7F">
              <w:rPr>
                <w:rFonts w:ascii="Comic Sans MS" w:hAnsi="Comic Sans MS"/>
                <w:color w:val="767171" w:themeColor="background2" w:themeShade="80"/>
                <w:sz w:val="28"/>
                <w:szCs w:val="28"/>
              </w:rPr>
              <w:t xml:space="preserve"> Kerri Vallentin</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color w:val="000000" w:themeColor="text1"/>
                <w:sz w:val="28"/>
                <w:szCs w:val="28"/>
              </w:rPr>
              <w:t xml:space="preserve">Volunteer Liaison: </w:t>
            </w:r>
            <w:r w:rsidRPr="00260D7F">
              <w:rPr>
                <w:rFonts w:ascii="Comic Sans MS" w:hAnsi="Comic Sans MS"/>
                <w:color w:val="767171" w:themeColor="background2" w:themeShade="80"/>
                <w:sz w:val="28"/>
                <w:szCs w:val="28"/>
              </w:rPr>
              <w:t>VACANT</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sz w:val="28"/>
                <w:szCs w:val="28"/>
              </w:rPr>
              <w:t xml:space="preserve">Carnival Chair: </w:t>
            </w:r>
            <w:r w:rsidRPr="00260D7F">
              <w:rPr>
                <w:rFonts w:ascii="Comic Sans MS" w:hAnsi="Comic Sans MS"/>
                <w:color w:val="767171" w:themeColor="background2" w:themeShade="80"/>
                <w:sz w:val="28"/>
                <w:szCs w:val="28"/>
              </w:rPr>
              <w:t>Muriel Blaker</w:t>
            </w:r>
          </w:p>
          <w:p w:rsidR="00260D7F" w:rsidRPr="00260D7F" w:rsidRDefault="00260D7F" w:rsidP="003C3CCB">
            <w:pPr>
              <w:spacing w:after="0"/>
              <w:jc w:val="center"/>
              <w:rPr>
                <w:rFonts w:ascii="Comic Sans MS" w:hAnsi="Comic Sans MS"/>
                <w:color w:val="767171" w:themeColor="background2" w:themeShade="80"/>
                <w:sz w:val="28"/>
                <w:szCs w:val="28"/>
              </w:rPr>
            </w:pPr>
            <w:r w:rsidRPr="00260D7F">
              <w:rPr>
                <w:rFonts w:ascii="Comic Sans MS" w:hAnsi="Comic Sans MS"/>
                <w:color w:val="000000" w:themeColor="text1"/>
                <w:sz w:val="28"/>
                <w:szCs w:val="28"/>
              </w:rPr>
              <w:t xml:space="preserve">Coaches Liaison: </w:t>
            </w:r>
            <w:r w:rsidRPr="00260D7F">
              <w:rPr>
                <w:rFonts w:ascii="Comic Sans MS" w:hAnsi="Comic Sans MS"/>
                <w:color w:val="767171" w:themeColor="background2" w:themeShade="80"/>
                <w:sz w:val="28"/>
                <w:szCs w:val="28"/>
              </w:rPr>
              <w:t>Robin Brushey</w:t>
            </w:r>
          </w:p>
          <w:p w:rsidR="00260D7F" w:rsidRPr="00260D7F" w:rsidRDefault="00260D7F" w:rsidP="003C3CCB">
            <w:pPr>
              <w:spacing w:after="0"/>
              <w:jc w:val="center"/>
              <w:rPr>
                <w:rFonts w:ascii="Comic Sans MS" w:hAnsi="Comic Sans MS"/>
                <w:sz w:val="28"/>
                <w:szCs w:val="28"/>
              </w:rPr>
            </w:pPr>
            <w:r w:rsidRPr="00260D7F">
              <w:rPr>
                <w:rFonts w:ascii="Comic Sans MS" w:hAnsi="Comic Sans MS"/>
                <w:sz w:val="28"/>
                <w:szCs w:val="28"/>
              </w:rPr>
              <w:t xml:space="preserve">Coaches Rep: </w:t>
            </w:r>
            <w:r w:rsidRPr="00260D7F">
              <w:rPr>
                <w:rFonts w:ascii="Comic Sans MS" w:hAnsi="Comic Sans MS"/>
                <w:color w:val="767171" w:themeColor="background2" w:themeShade="80"/>
                <w:sz w:val="28"/>
                <w:szCs w:val="28"/>
              </w:rPr>
              <w:t>Chrissy Mantle-Marnoch</w:t>
            </w:r>
          </w:p>
          <w:p w:rsidR="00260D7F" w:rsidRPr="00260D7F" w:rsidRDefault="00260D7F" w:rsidP="003C3CCB">
            <w:pPr>
              <w:spacing w:after="0"/>
              <w:jc w:val="center"/>
              <w:rPr>
                <w:rFonts w:ascii="Comic Sans MS" w:hAnsi="Comic Sans MS"/>
                <w:sz w:val="28"/>
                <w:szCs w:val="28"/>
              </w:rPr>
            </w:pPr>
          </w:p>
          <w:p w:rsidR="00260D7F" w:rsidRPr="00260D7F" w:rsidRDefault="00260D7F" w:rsidP="003C3CCB">
            <w:pPr>
              <w:spacing w:after="0" w:line="240" w:lineRule="auto"/>
              <w:jc w:val="center"/>
              <w:rPr>
                <w:rFonts w:ascii="Comic Sans MS" w:hAnsi="Comic Sans MS"/>
                <w:b/>
                <w:sz w:val="28"/>
                <w:szCs w:val="28"/>
              </w:rPr>
            </w:pPr>
            <w:r w:rsidRPr="00260D7F">
              <w:rPr>
                <w:rFonts w:ascii="Comic Sans MS" w:hAnsi="Comic Sans MS"/>
                <w:b/>
                <w:sz w:val="28"/>
                <w:szCs w:val="28"/>
              </w:rPr>
              <w:t>Huntsville Skating Club Coaches</w:t>
            </w:r>
          </w:p>
          <w:p w:rsidR="00260D7F" w:rsidRPr="00260D7F" w:rsidRDefault="00260D7F" w:rsidP="003C3CCB">
            <w:pPr>
              <w:spacing w:after="0" w:line="240" w:lineRule="auto"/>
              <w:jc w:val="center"/>
              <w:rPr>
                <w:rFonts w:ascii="Comic Sans MS" w:hAnsi="Comic Sans MS"/>
                <w:sz w:val="28"/>
                <w:szCs w:val="28"/>
              </w:rPr>
            </w:pPr>
          </w:p>
          <w:p w:rsidR="00260D7F" w:rsidRPr="00260D7F" w:rsidRDefault="00260D7F" w:rsidP="003C3CCB">
            <w:pPr>
              <w:spacing w:after="0" w:line="240" w:lineRule="auto"/>
              <w:jc w:val="center"/>
              <w:rPr>
                <w:rFonts w:ascii="Comic Sans MS" w:hAnsi="Comic Sans MS"/>
                <w:sz w:val="28"/>
                <w:szCs w:val="28"/>
              </w:rPr>
            </w:pPr>
            <w:r w:rsidRPr="00260D7F">
              <w:rPr>
                <w:rFonts w:ascii="Comic Sans MS" w:hAnsi="Comic Sans MS"/>
                <w:sz w:val="28"/>
                <w:szCs w:val="28"/>
              </w:rPr>
              <w:t>Christine Mantle-Marnoch</w:t>
            </w:r>
          </w:p>
          <w:p w:rsidR="00260D7F" w:rsidRPr="00260D7F" w:rsidRDefault="00111A68" w:rsidP="003C3CCB">
            <w:pPr>
              <w:spacing w:after="0" w:line="240" w:lineRule="auto"/>
              <w:jc w:val="center"/>
              <w:rPr>
                <w:rFonts w:ascii="Arial" w:hAnsi="Arial" w:cs="Arial"/>
                <w:color w:val="24678D"/>
                <w:sz w:val="28"/>
                <w:szCs w:val="28"/>
                <w:u w:val="single"/>
              </w:rPr>
            </w:pPr>
            <w:hyperlink r:id="rId12" w:history="1">
              <w:r w:rsidR="00260D7F" w:rsidRPr="00260D7F">
                <w:rPr>
                  <w:rStyle w:val="Hyperlink"/>
                  <w:rFonts w:ascii="Arial" w:hAnsi="Arial" w:cs="Arial"/>
                  <w:sz w:val="28"/>
                  <w:szCs w:val="28"/>
                </w:rPr>
                <w:t>cmskate5000@gmail.com</w:t>
              </w:r>
            </w:hyperlink>
          </w:p>
          <w:p w:rsidR="00260D7F" w:rsidRPr="00260D7F" w:rsidRDefault="00260D7F" w:rsidP="003C3CCB">
            <w:pPr>
              <w:spacing w:after="0" w:line="240" w:lineRule="auto"/>
              <w:jc w:val="center"/>
              <w:rPr>
                <w:rFonts w:ascii="Arial" w:hAnsi="Arial" w:cs="Arial"/>
                <w:color w:val="24678D"/>
                <w:sz w:val="28"/>
                <w:szCs w:val="28"/>
              </w:rPr>
            </w:pPr>
          </w:p>
          <w:p w:rsidR="00260D7F" w:rsidRPr="00260D7F" w:rsidRDefault="00260D7F" w:rsidP="003C3CCB">
            <w:pPr>
              <w:spacing w:after="0" w:line="240" w:lineRule="auto"/>
              <w:jc w:val="center"/>
              <w:rPr>
                <w:rFonts w:ascii="Comic Sans MS" w:hAnsi="Comic Sans MS" w:cs="Arial"/>
                <w:sz w:val="28"/>
                <w:szCs w:val="28"/>
              </w:rPr>
            </w:pPr>
            <w:r w:rsidRPr="00260D7F">
              <w:rPr>
                <w:rFonts w:ascii="Comic Sans MS" w:hAnsi="Comic Sans MS" w:cs="Arial"/>
                <w:sz w:val="28"/>
                <w:szCs w:val="28"/>
              </w:rPr>
              <w:t>Linda Vandertas</w:t>
            </w:r>
          </w:p>
          <w:p w:rsidR="00260D7F" w:rsidRPr="00260D7F" w:rsidRDefault="00111A68" w:rsidP="003C3CCB">
            <w:pPr>
              <w:spacing w:after="0" w:line="240" w:lineRule="auto"/>
              <w:jc w:val="center"/>
              <w:rPr>
                <w:rStyle w:val="Strong"/>
                <w:rFonts w:ascii="Arial" w:hAnsi="Arial" w:cs="Arial"/>
                <w:b w:val="0"/>
                <w:color w:val="24678D"/>
                <w:sz w:val="28"/>
                <w:szCs w:val="28"/>
                <w:u w:val="single"/>
              </w:rPr>
            </w:pPr>
            <w:hyperlink r:id="rId13" w:history="1">
              <w:r w:rsidR="00260D7F" w:rsidRPr="00260D7F">
                <w:rPr>
                  <w:rStyle w:val="Hyperlink"/>
                  <w:rFonts w:ascii="Arial" w:hAnsi="Arial" w:cs="Arial"/>
                  <w:sz w:val="28"/>
                  <w:szCs w:val="28"/>
                </w:rPr>
                <w:t>lindavandertas@live.ca</w:t>
              </w:r>
            </w:hyperlink>
          </w:p>
          <w:p w:rsidR="00260D7F" w:rsidRPr="00260D7F" w:rsidRDefault="00260D7F" w:rsidP="003C3CCB">
            <w:pPr>
              <w:spacing w:after="0" w:line="240" w:lineRule="auto"/>
              <w:jc w:val="center"/>
              <w:rPr>
                <w:rStyle w:val="Strong"/>
                <w:rFonts w:ascii="Arial" w:hAnsi="Arial" w:cs="Arial"/>
                <w:b w:val="0"/>
                <w:color w:val="24678D"/>
                <w:sz w:val="28"/>
                <w:szCs w:val="28"/>
                <w:u w:val="single"/>
              </w:rPr>
            </w:pPr>
          </w:p>
          <w:p w:rsidR="00260D7F" w:rsidRPr="00260D7F" w:rsidRDefault="00260D7F" w:rsidP="003C3CCB">
            <w:pPr>
              <w:spacing w:after="0" w:line="240" w:lineRule="auto"/>
              <w:jc w:val="center"/>
              <w:rPr>
                <w:rStyle w:val="Strong"/>
                <w:rFonts w:ascii="Comic Sans MS" w:hAnsi="Comic Sans MS" w:cs="Arial"/>
                <w:b w:val="0"/>
                <w:sz w:val="28"/>
                <w:szCs w:val="28"/>
              </w:rPr>
            </w:pPr>
            <w:r w:rsidRPr="00260D7F">
              <w:rPr>
                <w:rStyle w:val="Strong"/>
                <w:rFonts w:ascii="Comic Sans MS" w:hAnsi="Comic Sans MS" w:cs="Arial"/>
                <w:sz w:val="28"/>
                <w:szCs w:val="28"/>
              </w:rPr>
              <w:t>Tim White</w:t>
            </w:r>
          </w:p>
          <w:p w:rsidR="00260D7F" w:rsidRPr="00260D7F" w:rsidRDefault="00111A68" w:rsidP="003C3CCB">
            <w:pPr>
              <w:spacing w:after="0" w:line="240" w:lineRule="auto"/>
              <w:jc w:val="center"/>
              <w:rPr>
                <w:rFonts w:ascii="Comic Sans MS" w:hAnsi="Comic Sans MS" w:cs="Arial"/>
                <w:b/>
                <w:sz w:val="28"/>
                <w:szCs w:val="28"/>
              </w:rPr>
            </w:pPr>
            <w:hyperlink r:id="rId14" w:history="1">
              <w:r w:rsidR="00260D7F" w:rsidRPr="00260D7F">
                <w:rPr>
                  <w:rStyle w:val="Hyperlink"/>
                  <w:rFonts w:ascii="Comic Sans MS" w:hAnsi="Comic Sans MS" w:cs="Arial"/>
                  <w:sz w:val="28"/>
                  <w:szCs w:val="28"/>
                </w:rPr>
                <w:t>soulim2009@hotmail.com</w:t>
              </w:r>
            </w:hyperlink>
          </w:p>
          <w:p w:rsidR="00260D7F" w:rsidRPr="00260D7F" w:rsidRDefault="00260D7F" w:rsidP="003C3CCB">
            <w:pPr>
              <w:pStyle w:val="TOC1"/>
              <w:rPr>
                <w:sz w:val="28"/>
                <w:szCs w:val="28"/>
              </w:rPr>
            </w:pPr>
          </w:p>
        </w:tc>
      </w:tr>
    </w:tbl>
    <w:p w:rsidR="00001619" w:rsidRPr="00001619" w:rsidRDefault="00001619" w:rsidP="00001619">
      <w:pPr>
        <w:spacing w:line="288" w:lineRule="auto"/>
        <w:ind w:left="-332" w:right="558" w:firstLine="332"/>
        <w:jc w:val="center"/>
        <w:rPr>
          <w:rFonts w:ascii="Cambria" w:eastAsia="Times New Roman" w:hAnsi="Cambria" w:cs="Times New Roman"/>
          <w:color w:val="595959"/>
          <w:sz w:val="48"/>
          <w:szCs w:val="48"/>
          <w:lang w:val="en-US" w:eastAsia="ja-JP"/>
        </w:rPr>
      </w:pPr>
      <w:r w:rsidRPr="00001619">
        <w:rPr>
          <w:rFonts w:ascii="Cambria" w:eastAsia="Times New Roman" w:hAnsi="Cambria" w:cs="Times New Roman"/>
          <w:noProof/>
          <w:color w:val="595959"/>
          <w:sz w:val="48"/>
          <w:szCs w:val="48"/>
          <w:lang w:eastAsia="en-CA"/>
        </w:rPr>
        <w:lastRenderedPageBreak/>
        <w:drawing>
          <wp:inline distT="0" distB="0" distL="0" distR="0" wp14:anchorId="7FE3EF30" wp14:editId="665BF727">
            <wp:extent cx="1245870" cy="1155889"/>
            <wp:effectExtent l="0" t="0" r="0" b="6350"/>
            <wp:docPr id="8" name="Picture 8" descr="C:\Users\Michelle\AppData\Local\Microsoft\Windows\INetCache\Content.Word\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Users\Michelle\AppData\Local\Microsoft\Windows\INetCache\Content.Word\untitled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847" cy="1224523"/>
                    </a:xfrm>
                    <a:prstGeom prst="rect">
                      <a:avLst/>
                    </a:prstGeom>
                    <a:noFill/>
                    <a:ln>
                      <a:noFill/>
                    </a:ln>
                  </pic:spPr>
                </pic:pic>
              </a:graphicData>
            </a:graphic>
          </wp:inline>
        </w:drawing>
      </w:r>
      <w:r w:rsidRPr="00001619">
        <w:rPr>
          <w:rFonts w:ascii="Cambria" w:eastAsia="Times New Roman" w:hAnsi="Cambria" w:cs="Times New Roman"/>
          <w:noProof/>
          <w:color w:val="595959"/>
          <w:sz w:val="48"/>
          <w:szCs w:val="48"/>
          <w:lang w:eastAsia="en-CA"/>
        </w:rPr>
        <w:drawing>
          <wp:inline distT="0" distB="0" distL="0" distR="0" wp14:anchorId="7125709A" wp14:editId="445DB131">
            <wp:extent cx="1885950" cy="937997"/>
            <wp:effectExtent l="0" t="0" r="0" b="0"/>
            <wp:docPr id="16" name="Picture 16" descr="C:\Users\Michelle\Desktop\Michelle's Stuff\Huntsville Skating Club\Logos\NEW used on website -Huntsville Skating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Users\Michelle\Desktop\Michelle's Stuff\Huntsville Skating Club\Logos\NEW used on website -Huntsville Skating Club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4101" cy="991787"/>
                    </a:xfrm>
                    <a:prstGeom prst="rect">
                      <a:avLst/>
                    </a:prstGeom>
                    <a:noFill/>
                    <a:ln>
                      <a:noFill/>
                    </a:ln>
                  </pic:spPr>
                </pic:pic>
              </a:graphicData>
            </a:graphic>
          </wp:inline>
        </w:drawing>
      </w:r>
      <w:r w:rsidRPr="00001619">
        <w:rPr>
          <w:rFonts w:ascii="Cambria" w:eastAsia="Times New Roman" w:hAnsi="Cambria" w:cs="Times New Roman"/>
          <w:noProof/>
          <w:color w:val="595959"/>
          <w:sz w:val="48"/>
          <w:szCs w:val="48"/>
          <w:lang w:eastAsia="en-CA"/>
        </w:rPr>
        <w:drawing>
          <wp:inline distT="0" distB="0" distL="0" distR="0" wp14:anchorId="59637858" wp14:editId="580CB61D">
            <wp:extent cx="1181100" cy="1026244"/>
            <wp:effectExtent l="0" t="0" r="0" b="2540"/>
            <wp:docPr id="15" name="Picture 15" descr="C:\Users\Michelle\AppData\Local\Microsoft\Windows\INetCache\Content.Word\SkateOntario_engl_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Michelle\AppData\Local\Microsoft\Windows\INetCache\Content.Word\SkateOntario_engl_4_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349" cy="1078593"/>
                    </a:xfrm>
                    <a:prstGeom prst="rect">
                      <a:avLst/>
                    </a:prstGeom>
                    <a:noFill/>
                    <a:ln>
                      <a:noFill/>
                    </a:ln>
                  </pic:spPr>
                </pic:pic>
              </a:graphicData>
            </a:graphic>
          </wp:inline>
        </w:drawing>
      </w:r>
    </w:p>
    <w:p w:rsidR="00001619" w:rsidRPr="00001619" w:rsidRDefault="00001619" w:rsidP="00001619">
      <w:pPr>
        <w:spacing w:line="288" w:lineRule="auto"/>
        <w:ind w:left="-332" w:right="558" w:firstLine="332"/>
        <w:jc w:val="center"/>
        <w:rPr>
          <w:rFonts w:ascii="Cambria" w:eastAsia="Times New Roman" w:hAnsi="Cambria" w:cs="Times New Roman"/>
          <w:color w:val="595959"/>
          <w:sz w:val="20"/>
          <w:szCs w:val="20"/>
          <w:lang w:val="en-US" w:eastAsia="ja-JP"/>
        </w:rPr>
      </w:pPr>
    </w:p>
    <w:p w:rsidR="00001619" w:rsidRPr="00001619" w:rsidRDefault="00001619" w:rsidP="00001619">
      <w:pPr>
        <w:spacing w:after="0" w:line="240" w:lineRule="auto"/>
        <w:ind w:left="108" w:right="556"/>
        <w:jc w:val="center"/>
        <w:rPr>
          <w:rFonts w:ascii="Comic Sans MS" w:eastAsia="Times New Roman" w:hAnsi="Comic Sans MS" w:cs="Times New Roman"/>
          <w:color w:val="595959"/>
          <w:sz w:val="2"/>
          <w:szCs w:val="2"/>
          <w:lang w:eastAsia="ja-JP"/>
        </w:rPr>
      </w:pPr>
    </w:p>
    <w:p w:rsidR="00001619" w:rsidRPr="00001619" w:rsidRDefault="00001619" w:rsidP="00001619">
      <w:pPr>
        <w:spacing w:after="0" w:line="240" w:lineRule="auto"/>
        <w:ind w:left="108" w:right="556"/>
        <w:jc w:val="center"/>
        <w:rPr>
          <w:rFonts w:ascii="Comic Sans MS" w:eastAsia="Times New Roman" w:hAnsi="Comic Sans MS" w:cs="Times New Roman"/>
          <w:lang w:eastAsia="ja-JP"/>
        </w:rPr>
      </w:pPr>
      <w:r w:rsidRPr="00001619">
        <w:rPr>
          <w:rFonts w:ascii="Comic Sans MS" w:eastAsia="Times New Roman" w:hAnsi="Comic Sans MS" w:cs="Times New Roman"/>
          <w:lang w:eastAsia="ja-JP"/>
        </w:rPr>
        <w:t>CanSkate is a dynamic learn-to-skate program designed for skaters of all ages and levels.  Our Canskate program is designed for children as young as 3 years old.</w:t>
      </w:r>
    </w:p>
    <w:p w:rsidR="00001619" w:rsidRPr="00001619" w:rsidRDefault="00001619" w:rsidP="00001619">
      <w:pPr>
        <w:spacing w:after="0" w:line="240" w:lineRule="auto"/>
        <w:ind w:left="108" w:right="556"/>
        <w:jc w:val="center"/>
        <w:rPr>
          <w:rFonts w:ascii="Comic Sans MS" w:eastAsia="Times New Roman" w:hAnsi="Comic Sans MS" w:cs="Times New Roman"/>
          <w:lang w:eastAsia="ja-JP"/>
        </w:rPr>
      </w:pPr>
    </w:p>
    <w:p w:rsidR="00001619" w:rsidRPr="00001619" w:rsidRDefault="00001619" w:rsidP="00001619">
      <w:pPr>
        <w:keepNext/>
        <w:keepLines/>
        <w:spacing w:line="288" w:lineRule="auto"/>
        <w:ind w:left="110" w:right="556"/>
        <w:jc w:val="center"/>
        <w:rPr>
          <w:rFonts w:ascii="Comic Sans MS" w:eastAsia="Times New Roman" w:hAnsi="Comic Sans MS" w:cs="Times New Roman"/>
          <w:lang w:eastAsia="ja-JP"/>
        </w:rPr>
      </w:pPr>
      <w:r w:rsidRPr="00001619">
        <w:rPr>
          <w:rFonts w:ascii="Comic Sans MS" w:eastAsia="Times New Roman" w:hAnsi="Comic Sans MS" w:cs="Times New Roman"/>
          <w:lang w:eastAsia="ja-JP"/>
        </w:rPr>
        <w:t xml:space="preserve">The Canskate program focuses on the development of </w:t>
      </w:r>
      <w:r w:rsidRPr="00001619">
        <w:rPr>
          <w:rFonts w:ascii="Comic Sans MS" w:eastAsia="Times New Roman" w:hAnsi="Comic Sans MS" w:cs="Times New Roman"/>
          <w:b/>
          <w:i/>
          <w:lang w:eastAsia="ja-JP"/>
        </w:rPr>
        <w:t>balance, control and agility.</w:t>
      </w:r>
      <w:r w:rsidRPr="00001619">
        <w:rPr>
          <w:rFonts w:ascii="Comic Sans MS" w:eastAsia="Times New Roman" w:hAnsi="Comic Sans MS" w:cs="Times New Roman"/>
          <w:lang w:eastAsia="ja-JP"/>
        </w:rPr>
        <w:t xml:space="preserve">  These skills are taught in six stages of learning that pertain to </w:t>
      </w:r>
      <w:r w:rsidRPr="00001619">
        <w:rPr>
          <w:rFonts w:ascii="Comic Sans MS" w:eastAsia="Times New Roman" w:hAnsi="Comic Sans MS" w:cs="Times New Roman"/>
          <w:b/>
          <w:lang w:eastAsia="ja-JP"/>
        </w:rPr>
        <w:t>hockey, ringette, speed skating and figure skating</w:t>
      </w:r>
      <w:r w:rsidRPr="00001619">
        <w:rPr>
          <w:rFonts w:ascii="Comic Sans MS" w:eastAsia="Times New Roman" w:hAnsi="Comic Sans MS" w:cs="Times New Roman"/>
          <w:lang w:eastAsia="ja-JP"/>
        </w:rPr>
        <w:t xml:space="preserve"> as well as general recreational skating.</w:t>
      </w:r>
    </w:p>
    <w:p w:rsidR="00001619" w:rsidRPr="00001619" w:rsidRDefault="00001619" w:rsidP="00001619">
      <w:pPr>
        <w:keepNext/>
        <w:keepLines/>
        <w:spacing w:line="288" w:lineRule="auto"/>
        <w:ind w:left="-31" w:right="556" w:firstLine="304"/>
        <w:jc w:val="center"/>
        <w:rPr>
          <w:rFonts w:ascii="Comic Sans MS" w:eastAsia="Times New Roman" w:hAnsi="Comic Sans MS" w:cs="Times New Roman"/>
          <w:lang w:eastAsia="ja-JP"/>
        </w:rPr>
      </w:pPr>
      <w:r w:rsidRPr="00001619">
        <w:rPr>
          <w:rFonts w:ascii="Comic Sans MS" w:eastAsia="Times New Roman" w:hAnsi="Comic Sans MS" w:cs="Times New Roman"/>
          <w:lang w:eastAsia="ja-JP"/>
        </w:rPr>
        <w:t xml:space="preserve">CanSkate uses nationally-tested and proven curriculum and delivery methods that guarantee skater success in developing </w:t>
      </w:r>
      <w:r w:rsidRPr="00001619">
        <w:rPr>
          <w:rFonts w:ascii="Comic Sans MS" w:eastAsia="Times New Roman" w:hAnsi="Comic Sans MS" w:cs="Times New Roman"/>
          <w:i/>
          <w:lang w:eastAsia="ja-JP"/>
        </w:rPr>
        <w:t>stronger basic skills</w:t>
      </w:r>
      <w:r w:rsidRPr="00001619">
        <w:rPr>
          <w:rFonts w:ascii="Comic Sans MS" w:eastAsia="Times New Roman" w:hAnsi="Comic Sans MS" w:cs="Times New Roman"/>
          <w:lang w:eastAsia="ja-JP"/>
        </w:rPr>
        <w:t xml:space="preserve"> and developing them faster.</w:t>
      </w:r>
    </w:p>
    <w:p w:rsidR="00001619" w:rsidRPr="00001619" w:rsidRDefault="00001619" w:rsidP="00001619">
      <w:pPr>
        <w:spacing w:after="0" w:line="240" w:lineRule="auto"/>
        <w:ind w:right="556"/>
        <w:jc w:val="center"/>
        <w:rPr>
          <w:rFonts w:ascii="Comic Sans MS" w:eastAsia="Times New Roman" w:hAnsi="Comic Sans MS" w:cs="Times New Roman"/>
          <w:i/>
          <w:lang w:val="en-US" w:eastAsia="ja-JP"/>
        </w:rPr>
      </w:pPr>
      <w:r w:rsidRPr="00001619">
        <w:rPr>
          <w:rFonts w:ascii="Comic Sans MS" w:eastAsia="Times New Roman" w:hAnsi="Comic Sans MS" w:cs="Times New Roman"/>
          <w:b/>
          <w:lang w:val="en-US" w:eastAsia="ja-JP"/>
        </w:rPr>
        <w:t>Lessons are given in a group format with a coach to student ratio of a maximum 1:10</w:t>
      </w:r>
      <w:r w:rsidRPr="00001619">
        <w:rPr>
          <w:rFonts w:ascii="Comic Sans MS" w:eastAsia="Times New Roman" w:hAnsi="Comic Sans MS" w:cs="Times New Roman"/>
          <w:lang w:val="en-US" w:eastAsia="ja-JP"/>
        </w:rPr>
        <w:t>. Skaters progress at their own rate and coaches make sessions active using teaching aids, upbeat music and a wide variety of activities that create a motivational environment and promote learning</w:t>
      </w:r>
      <w:r w:rsidRPr="00001619">
        <w:rPr>
          <w:rFonts w:ascii="Comic Sans MS" w:eastAsia="Times New Roman" w:hAnsi="Comic Sans MS" w:cs="Times New Roman"/>
          <w:i/>
          <w:lang w:val="en-US" w:eastAsia="ja-JP"/>
        </w:rPr>
        <w:t>.  Badges, ribbons and other incentives are used to benchmark skaters’ progress and reward effort and participation.</w:t>
      </w:r>
    </w:p>
    <w:p w:rsidR="00001619" w:rsidRPr="00001619" w:rsidRDefault="00001619" w:rsidP="00001619">
      <w:pPr>
        <w:spacing w:line="288" w:lineRule="auto"/>
        <w:ind w:right="558"/>
        <w:jc w:val="center"/>
        <w:rPr>
          <w:rFonts w:ascii="Comic Sans MS" w:eastAsia="Times New Roman" w:hAnsi="Comic Sans MS" w:cs="Times New Roman"/>
          <w:b/>
          <w:i/>
          <w:lang w:val="en-US" w:eastAsia="ja-JP"/>
        </w:rPr>
      </w:pPr>
      <w:r w:rsidRPr="00001619">
        <w:rPr>
          <w:rFonts w:ascii="Comic Sans MS" w:eastAsia="Times New Roman" w:hAnsi="Comic Sans MS" w:cs="Times New Roman"/>
          <w:b/>
          <w:i/>
          <w:lang w:val="en-US" w:eastAsia="ja-JP"/>
        </w:rPr>
        <w:t xml:space="preserve">NOTE: Information on private lessons are available at the CanSkate table.  Please speak to a board member at the table for more information.  </w:t>
      </w:r>
    </w:p>
    <w:p w:rsidR="00001619" w:rsidRPr="00001619" w:rsidRDefault="00001619" w:rsidP="00001619">
      <w:pPr>
        <w:spacing w:line="288" w:lineRule="auto"/>
        <w:ind w:right="558" w:hanging="1"/>
        <w:jc w:val="center"/>
        <w:rPr>
          <w:rFonts w:ascii="Comic Sans MS" w:eastAsia="Times New Roman" w:hAnsi="Comic Sans MS" w:cs="Times New Roman"/>
          <w:b/>
          <w:lang w:val="en-US" w:eastAsia="ja-JP"/>
        </w:rPr>
      </w:pPr>
      <w:r w:rsidRPr="00001619">
        <w:rPr>
          <w:rFonts w:ascii="Comic Sans MS" w:eastAsia="Times New Roman" w:hAnsi="Comic Sans MS" w:cs="Times New Roman"/>
          <w:b/>
          <w:lang w:val="en-US" w:eastAsia="ja-JP"/>
        </w:rPr>
        <w:t xml:space="preserve">Our sessions are offered from October to April and are taught by professional coaches who are specifically trained and certified through the National Coaching Certification Program (NCCP).  </w:t>
      </w:r>
      <w:r w:rsidRPr="00001619">
        <w:rPr>
          <w:rFonts w:ascii="Comic Sans MS" w:eastAsia="Times New Roman" w:hAnsi="Comic Sans MS" w:cs="Times New Roman"/>
          <w:b/>
          <w:i/>
          <w:lang w:val="en-US" w:eastAsia="ja-JP"/>
        </w:rPr>
        <w:t>All our coaches are also Power Skating certified.</w:t>
      </w:r>
      <w:r w:rsidRPr="00001619">
        <w:rPr>
          <w:rFonts w:ascii="Comic Sans MS" w:eastAsia="Times New Roman" w:hAnsi="Comic Sans MS" w:cs="Times New Roman"/>
          <w:b/>
          <w:lang w:val="en-US" w:eastAsia="ja-JP"/>
        </w:rPr>
        <w:t xml:space="preserve"> Our Star Skaters, give back to the club and volunteer their time to be Program Assistants (PA’S). They assist the coaches in implementing the program to the CanSkaters.</w:t>
      </w:r>
    </w:p>
    <w:p w:rsidR="00001619" w:rsidRPr="00001619" w:rsidRDefault="00001619" w:rsidP="00001619">
      <w:pPr>
        <w:spacing w:after="0" w:line="240" w:lineRule="auto"/>
        <w:ind w:right="556"/>
        <w:jc w:val="center"/>
        <w:rPr>
          <w:rFonts w:ascii="Comic Sans MS" w:eastAsia="Times New Roman" w:hAnsi="Comic Sans MS" w:cs="Times New Roman"/>
          <w:b/>
          <w:lang w:val="en-US" w:eastAsia="ja-JP"/>
        </w:rPr>
      </w:pPr>
      <w:r w:rsidRPr="00001619">
        <w:rPr>
          <w:rFonts w:ascii="Comic Sans MS" w:eastAsia="Times New Roman" w:hAnsi="Comic Sans MS" w:cs="Times New Roman"/>
          <w:b/>
          <w:lang w:val="en-US" w:eastAsia="ja-JP"/>
        </w:rPr>
        <w:t>Our CanSkate Sessions are:</w:t>
      </w:r>
    </w:p>
    <w:p w:rsidR="00001619" w:rsidRPr="00001619" w:rsidRDefault="00001619" w:rsidP="00001619">
      <w:pPr>
        <w:spacing w:after="0" w:line="240" w:lineRule="auto"/>
        <w:ind w:right="556"/>
        <w:jc w:val="center"/>
        <w:rPr>
          <w:rFonts w:ascii="Comic Sans MS" w:eastAsia="Times New Roman" w:hAnsi="Comic Sans MS" w:cs="Times New Roman"/>
          <w:b/>
          <w:lang w:val="en-US" w:eastAsia="ja-JP"/>
        </w:rPr>
      </w:pPr>
      <w:r w:rsidRPr="00001619">
        <w:rPr>
          <w:rFonts w:ascii="Comic Sans MS" w:eastAsia="Times New Roman" w:hAnsi="Comic Sans MS" w:cs="Times New Roman"/>
          <w:b/>
          <w:lang w:val="en-US" w:eastAsia="ja-JP"/>
        </w:rPr>
        <w:t>Monday 5:15-6:00</w:t>
      </w:r>
    </w:p>
    <w:p w:rsidR="00001619" w:rsidRDefault="00001619" w:rsidP="00001619">
      <w:pPr>
        <w:rPr>
          <w:rFonts w:ascii="Comic Sans MS" w:eastAsia="Times New Roman" w:hAnsi="Comic Sans MS" w:cs="Times New Roman"/>
          <w:b/>
          <w:lang w:val="en-US" w:eastAsia="ja-JP"/>
        </w:rPr>
      </w:pPr>
      <w:r w:rsidRPr="00001619">
        <w:rPr>
          <w:rFonts w:ascii="Comic Sans MS" w:eastAsia="Times New Roman" w:hAnsi="Comic Sans MS" w:cs="Times New Roman"/>
          <w:b/>
          <w:lang w:val="en-US" w:eastAsia="ja-JP"/>
        </w:rPr>
        <w:t xml:space="preserve">                    </w:t>
      </w:r>
      <w:r>
        <w:rPr>
          <w:rFonts w:ascii="Comic Sans MS" w:eastAsia="Times New Roman" w:hAnsi="Comic Sans MS" w:cs="Times New Roman"/>
          <w:b/>
          <w:lang w:val="en-US" w:eastAsia="ja-JP"/>
        </w:rPr>
        <w:t xml:space="preserve">             </w:t>
      </w:r>
      <w:r w:rsidRPr="00001619">
        <w:rPr>
          <w:rFonts w:ascii="Comic Sans MS" w:eastAsia="Times New Roman" w:hAnsi="Comic Sans MS" w:cs="Times New Roman"/>
          <w:b/>
          <w:lang w:val="en-US" w:eastAsia="ja-JP"/>
        </w:rPr>
        <w:t xml:space="preserve"> Thursday 5:45-6:30</w:t>
      </w:r>
    </w:p>
    <w:p w:rsidR="00001619" w:rsidRDefault="00001619">
      <w:pPr>
        <w:rPr>
          <w:rFonts w:ascii="Comic Sans MS" w:eastAsia="Times New Roman" w:hAnsi="Comic Sans MS" w:cs="Times New Roman"/>
          <w:b/>
          <w:lang w:val="en-US" w:eastAsia="ja-JP"/>
        </w:rPr>
      </w:pPr>
      <w:r>
        <w:rPr>
          <w:rFonts w:ascii="Comic Sans MS" w:eastAsia="Times New Roman" w:hAnsi="Comic Sans MS" w:cs="Times New Roman"/>
          <w:b/>
          <w:lang w:val="en-US" w:eastAsia="ja-JP"/>
        </w:rPr>
        <w:br w:type="page"/>
      </w:r>
    </w:p>
    <w:p w:rsidR="00001619" w:rsidRPr="00001619" w:rsidRDefault="00001619" w:rsidP="00001619">
      <w:pPr>
        <w:keepNext/>
        <w:keepLines/>
        <w:spacing w:after="0" w:line="240" w:lineRule="auto"/>
        <w:contextualSpacing/>
        <w:jc w:val="center"/>
        <w:outlineLvl w:val="0"/>
        <w:rPr>
          <w:rFonts w:ascii="Comic Sans MS" w:eastAsia="Times New Roman" w:hAnsi="Comic Sans MS" w:cs="Times New Roman"/>
          <w:b/>
          <w:color w:val="595959"/>
          <w:sz w:val="48"/>
          <w:szCs w:val="48"/>
          <w:lang w:val="en-US" w:eastAsia="ja-JP"/>
        </w:rPr>
      </w:pPr>
      <w:r w:rsidRPr="00001619">
        <w:rPr>
          <w:rFonts w:ascii="Comic Sans MS" w:eastAsia="Times New Roman" w:hAnsi="Comic Sans MS" w:cs="Times New Roman"/>
          <w:b/>
          <w:color w:val="595959"/>
          <w:sz w:val="48"/>
          <w:szCs w:val="48"/>
          <w:lang w:val="en-US" w:eastAsia="ja-JP"/>
        </w:rPr>
        <w:lastRenderedPageBreak/>
        <w:t>Badges &amp; Report Cards</w:t>
      </w:r>
    </w:p>
    <w:p w:rsidR="00001619" w:rsidRPr="00001619" w:rsidRDefault="00001619" w:rsidP="00001619">
      <w:pPr>
        <w:spacing w:line="288" w:lineRule="auto"/>
        <w:rPr>
          <w:rFonts w:ascii="Cambria" w:eastAsia="Times New Roman" w:hAnsi="Cambria" w:cs="Times New Roman"/>
          <w:color w:val="595959"/>
          <w:sz w:val="20"/>
          <w:szCs w:val="20"/>
          <w:lang w:val="en-US" w:eastAsia="ja-JP"/>
        </w:rPr>
      </w:pPr>
    </w:p>
    <w:p w:rsidR="00001619" w:rsidRPr="00001619" w:rsidRDefault="00001619" w:rsidP="00001619">
      <w:pPr>
        <w:spacing w:line="288" w:lineRule="auto"/>
        <w:jc w:val="center"/>
        <w:rPr>
          <w:rFonts w:ascii="Cambria" w:eastAsia="Times New Roman" w:hAnsi="Cambria" w:cs="Times New Roman"/>
          <w:color w:val="595959"/>
          <w:sz w:val="20"/>
          <w:szCs w:val="20"/>
          <w:lang w:val="en-US" w:eastAsia="ja-JP"/>
        </w:rPr>
      </w:pPr>
      <w:r w:rsidRPr="00001619">
        <w:rPr>
          <w:rFonts w:ascii="Arial" w:eastAsia="Times New Roman" w:hAnsi="Arial" w:cs="Arial"/>
          <w:noProof/>
          <w:color w:val="333333"/>
          <w:sz w:val="20"/>
          <w:szCs w:val="20"/>
          <w:lang w:eastAsia="en-CA"/>
        </w:rPr>
        <w:drawing>
          <wp:inline distT="0" distB="0" distL="0" distR="0" wp14:anchorId="50AD6CAD" wp14:editId="282F0E4D">
            <wp:extent cx="2303426" cy="2038350"/>
            <wp:effectExtent l="0" t="0" r="1905" b="0"/>
            <wp:docPr id="17" name="Picture 17" descr="CanSkate-Bad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kate-Badg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366487" cy="2094154"/>
                    </a:xfrm>
                    <a:prstGeom prst="rect">
                      <a:avLst/>
                    </a:prstGeom>
                    <a:noFill/>
                    <a:ln>
                      <a:noFill/>
                    </a:ln>
                  </pic:spPr>
                </pic:pic>
              </a:graphicData>
            </a:graphic>
          </wp:inline>
        </w:drawing>
      </w:r>
    </w:p>
    <w:p w:rsidR="00001619" w:rsidRPr="00001619" w:rsidRDefault="00001619" w:rsidP="00001619">
      <w:pPr>
        <w:spacing w:line="288" w:lineRule="auto"/>
        <w:jc w:val="center"/>
        <w:rPr>
          <w:rFonts w:ascii="Cambria" w:eastAsia="Times New Roman" w:hAnsi="Cambria" w:cs="Times New Roman"/>
          <w:color w:val="595959"/>
          <w:sz w:val="20"/>
          <w:szCs w:val="20"/>
          <w:lang w:val="en-US" w:eastAsia="ja-JP"/>
        </w:rPr>
      </w:pPr>
      <w:r w:rsidRPr="00001619">
        <w:rPr>
          <w:rFonts w:ascii="Cambria" w:eastAsia="Times New Roman" w:hAnsi="Cambria" w:cs="Times New Roman"/>
          <w:b/>
          <w:noProof/>
          <w:color w:val="595959"/>
          <w:sz w:val="20"/>
          <w:szCs w:val="20"/>
          <w:lang w:eastAsia="en-CA"/>
        </w:rPr>
        <w:drawing>
          <wp:inline distT="0" distB="0" distL="0" distR="0" wp14:anchorId="30447791" wp14:editId="4DABB61D">
            <wp:extent cx="3750388" cy="2124075"/>
            <wp:effectExtent l="0" t="0" r="2540" b="0"/>
            <wp:docPr id="9" name="Picture 9" descr="C:\Users\Michelle\Desktop\CanSkate Report Card - Chan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esktop\CanSkate Report Card - Chang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7880" cy="2133982"/>
                    </a:xfrm>
                    <a:prstGeom prst="rect">
                      <a:avLst/>
                    </a:prstGeom>
                    <a:noFill/>
                    <a:ln>
                      <a:noFill/>
                    </a:ln>
                  </pic:spPr>
                </pic:pic>
              </a:graphicData>
            </a:graphic>
          </wp:inline>
        </w:drawing>
      </w:r>
    </w:p>
    <w:p w:rsidR="00001619" w:rsidRPr="00001619" w:rsidRDefault="00001619" w:rsidP="00001619">
      <w:pPr>
        <w:spacing w:line="288" w:lineRule="auto"/>
        <w:rPr>
          <w:rFonts w:ascii="Cambria" w:eastAsia="Times New Roman" w:hAnsi="Cambria" w:cs="Times New Roman"/>
          <w:b/>
          <w:color w:val="595959"/>
          <w:sz w:val="20"/>
          <w:szCs w:val="20"/>
          <w:lang w:val="en-US" w:eastAsia="ja-JP"/>
        </w:rPr>
      </w:pPr>
      <w:r w:rsidRPr="00001619">
        <w:rPr>
          <w:rFonts w:ascii="Cambria" w:eastAsia="Times New Roman" w:hAnsi="Cambria" w:cs="Times New Roman"/>
          <w:noProof/>
          <w:sz w:val="16"/>
          <w:szCs w:val="16"/>
          <w:lang w:eastAsia="en-CA"/>
        </w:rPr>
        <w:drawing>
          <wp:anchor distT="0" distB="0" distL="114300" distR="114300" simplePos="0" relativeHeight="251659264" behindDoc="1" locked="0" layoutInCell="1" allowOverlap="1" wp14:anchorId="4F765877" wp14:editId="0A2CB695">
            <wp:simplePos x="0" y="0"/>
            <wp:positionH relativeFrom="column">
              <wp:posOffset>27940</wp:posOffset>
            </wp:positionH>
            <wp:positionV relativeFrom="paragraph">
              <wp:posOffset>261620</wp:posOffset>
            </wp:positionV>
            <wp:extent cx="727075" cy="727075"/>
            <wp:effectExtent l="0" t="0" r="0" b="0"/>
            <wp:wrapTight wrapText="bothSides">
              <wp:wrapPolygon edited="0">
                <wp:start x="0" y="0"/>
                <wp:lineTo x="0" y="20940"/>
                <wp:lineTo x="20940" y="20940"/>
                <wp:lineTo x="20940" y="0"/>
                <wp:lineTo x="0" y="0"/>
              </wp:wrapPolygon>
            </wp:wrapTight>
            <wp:docPr id="19" name="Picture 19" descr="C:\Users\Michelle\Desktop\CSA%20Helm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CSA%20Helme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2707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1619" w:rsidRPr="00001619" w:rsidRDefault="00001619" w:rsidP="00001619">
      <w:pPr>
        <w:spacing w:line="288" w:lineRule="auto"/>
        <w:rPr>
          <w:rFonts w:ascii="Comic Sans MS" w:eastAsia="Times New Roman" w:hAnsi="Comic Sans MS" w:cs="Times New Roman"/>
          <w:b/>
          <w:sz w:val="24"/>
          <w:szCs w:val="24"/>
          <w:lang w:val="en-US" w:eastAsia="ja-JP"/>
        </w:rPr>
      </w:pPr>
      <w:r w:rsidRPr="00001619">
        <w:rPr>
          <w:rFonts w:ascii="Comic Sans MS" w:eastAsia="Times New Roman" w:hAnsi="Comic Sans MS" w:cs="Times New Roman"/>
          <w:sz w:val="24"/>
          <w:szCs w:val="24"/>
          <w:lang w:val="en-US" w:eastAsia="ja-JP"/>
        </w:rPr>
        <w:t>The requirement to wear a helmet is a Skate Canada Policy and all clubs and members must abide by their policies. To participate in the CanSkate program</w:t>
      </w:r>
      <w:r w:rsidRPr="00001619">
        <w:rPr>
          <w:rFonts w:ascii="Comic Sans MS" w:eastAsia="Times New Roman" w:hAnsi="Comic Sans MS" w:cs="Times New Roman"/>
          <w:b/>
          <w:sz w:val="24"/>
          <w:szCs w:val="24"/>
          <w:lang w:val="en-US" w:eastAsia="ja-JP"/>
        </w:rPr>
        <w:t xml:space="preserve"> </w:t>
      </w:r>
      <w:r w:rsidRPr="00001619">
        <w:rPr>
          <w:rFonts w:ascii="Comic Sans MS" w:eastAsia="Times New Roman" w:hAnsi="Comic Sans MS" w:cs="Times New Roman"/>
          <w:b/>
          <w:i/>
          <w:sz w:val="24"/>
          <w:szCs w:val="24"/>
          <w:lang w:val="en-US" w:eastAsia="ja-JP"/>
        </w:rPr>
        <w:t>all skaters, who have not achieved Stage 6 in the CanSkate program must wear a CSA approved hockey helmet while on the ice.</w:t>
      </w:r>
      <w:r w:rsidRPr="00001619">
        <w:rPr>
          <w:rFonts w:ascii="Cambria" w:eastAsia="Times New Roman" w:hAnsi="Cambria" w:cs="Times New Roman"/>
          <w:noProof/>
          <w:sz w:val="24"/>
          <w:szCs w:val="24"/>
          <w:lang w:val="en-US" w:eastAsia="en-CA"/>
        </w:rPr>
        <w:t xml:space="preserve"> </w:t>
      </w:r>
    </w:p>
    <w:p w:rsidR="00001619" w:rsidRDefault="00001619" w:rsidP="00001619">
      <w:pPr>
        <w:rPr>
          <w:rFonts w:ascii="Comic Sans MS" w:eastAsia="Times New Roman" w:hAnsi="Comic Sans MS" w:cs="Times New Roman"/>
          <w:b/>
          <w:sz w:val="16"/>
          <w:szCs w:val="16"/>
          <w:lang w:val="en-US" w:eastAsia="ja-JP"/>
        </w:rPr>
      </w:pPr>
      <w:r w:rsidRPr="00001619">
        <w:rPr>
          <w:rFonts w:ascii="Arial" w:eastAsia="Times New Roman" w:hAnsi="Arial" w:cs="Arial"/>
          <w:noProof/>
          <w:sz w:val="24"/>
          <w:szCs w:val="24"/>
          <w:lang w:eastAsia="en-CA"/>
        </w:rPr>
        <w:drawing>
          <wp:anchor distT="0" distB="0" distL="114300" distR="114300" simplePos="0" relativeHeight="251660288" behindDoc="1" locked="0" layoutInCell="1" allowOverlap="1" wp14:anchorId="70653470" wp14:editId="7599A35F">
            <wp:simplePos x="0" y="0"/>
            <wp:positionH relativeFrom="column">
              <wp:posOffset>4895215</wp:posOffset>
            </wp:positionH>
            <wp:positionV relativeFrom="paragraph">
              <wp:posOffset>27940</wp:posOffset>
            </wp:positionV>
            <wp:extent cx="727075" cy="581025"/>
            <wp:effectExtent l="0" t="0" r="0" b="9525"/>
            <wp:wrapTight wrapText="bothSides">
              <wp:wrapPolygon edited="0">
                <wp:start x="0" y="0"/>
                <wp:lineTo x="0" y="21246"/>
                <wp:lineTo x="20940" y="21246"/>
                <wp:lineTo x="20940" y="0"/>
                <wp:lineTo x="0" y="0"/>
              </wp:wrapPolygon>
            </wp:wrapTight>
            <wp:docPr id="20" name="Picture 20" descr="Image result for StarSKate 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SKate logo">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0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619">
        <w:rPr>
          <w:rFonts w:ascii="Comic Sans MS" w:eastAsia="Times New Roman" w:hAnsi="Comic Sans MS" w:cs="Times New Roman"/>
          <w:b/>
          <w:sz w:val="24"/>
          <w:szCs w:val="24"/>
          <w:lang w:val="en-US" w:eastAsia="ja-JP"/>
        </w:rPr>
        <w:t>When skaters complete the 6 stages of the CanSkate program they will be eligible to move into the StarSkate program. Fast Track is a program where skaters are invited to join before completing CanSkate if the coaches feel that they have successfully achieved all the Stage 6 components</w:t>
      </w:r>
      <w:r w:rsidRPr="00001619">
        <w:rPr>
          <w:rFonts w:ascii="Comic Sans MS" w:eastAsia="Times New Roman" w:hAnsi="Comic Sans MS" w:cs="Times New Roman"/>
          <w:b/>
          <w:sz w:val="16"/>
          <w:szCs w:val="16"/>
          <w:lang w:val="en-US" w:eastAsia="ja-JP"/>
        </w:rPr>
        <w:t>.</w:t>
      </w:r>
    </w:p>
    <w:p w:rsidR="00001619" w:rsidRDefault="00001619">
      <w:pPr>
        <w:rPr>
          <w:rFonts w:ascii="Comic Sans MS" w:eastAsia="Times New Roman" w:hAnsi="Comic Sans MS" w:cs="Times New Roman"/>
          <w:b/>
          <w:sz w:val="16"/>
          <w:szCs w:val="16"/>
          <w:lang w:val="en-US" w:eastAsia="ja-JP"/>
        </w:rPr>
      </w:pPr>
      <w:r>
        <w:rPr>
          <w:rFonts w:ascii="Comic Sans MS" w:eastAsia="Times New Roman" w:hAnsi="Comic Sans MS" w:cs="Times New Roman"/>
          <w:b/>
          <w:sz w:val="16"/>
          <w:szCs w:val="16"/>
          <w:lang w:val="en-US" w:eastAsia="ja-JP"/>
        </w:rPr>
        <w:br w:type="page"/>
      </w:r>
    </w:p>
    <w:p w:rsidR="00001619" w:rsidRPr="00001619" w:rsidRDefault="00001619" w:rsidP="00001619">
      <w:pPr>
        <w:spacing w:line="288" w:lineRule="auto"/>
        <w:jc w:val="center"/>
        <w:rPr>
          <w:rFonts w:ascii="Comic Sans MS" w:eastAsia="Times New Roman" w:hAnsi="Comic Sans MS" w:cs="Times New Roman"/>
          <w:b/>
          <w:color w:val="595959"/>
          <w:sz w:val="48"/>
          <w:szCs w:val="48"/>
          <w:lang w:val="en-US" w:eastAsia="ja-JP"/>
        </w:rPr>
      </w:pPr>
      <w:r w:rsidRPr="00001619">
        <w:rPr>
          <w:rFonts w:ascii="Comic Sans MS" w:eastAsia="Times New Roman" w:hAnsi="Comic Sans MS" w:cs="Times New Roman"/>
          <w:b/>
          <w:color w:val="595959"/>
          <w:sz w:val="48"/>
          <w:szCs w:val="48"/>
          <w:lang w:val="en-US" w:eastAsia="ja-JP"/>
        </w:rPr>
        <w:lastRenderedPageBreak/>
        <w:t>Our Power Skating Program</w:t>
      </w:r>
    </w:p>
    <w:p w:rsidR="00001619" w:rsidRPr="00001619" w:rsidRDefault="00001619" w:rsidP="00001619">
      <w:pPr>
        <w:spacing w:line="288" w:lineRule="auto"/>
        <w:rPr>
          <w:rFonts w:ascii="Comic Sans MS" w:eastAsia="Times New Roman" w:hAnsi="Comic Sans MS" w:cs="Times New Roman"/>
          <w:b/>
          <w:sz w:val="24"/>
          <w:szCs w:val="24"/>
          <w:lang w:val="en-US" w:eastAsia="ja-JP"/>
        </w:rPr>
      </w:pPr>
      <w:r w:rsidRPr="00001619">
        <w:rPr>
          <w:rFonts w:ascii="Comic Sans MS" w:eastAsia="Times New Roman" w:hAnsi="Comic Sans MS" w:cs="Times New Roman"/>
          <w:b/>
          <w:bCs/>
          <w:sz w:val="24"/>
          <w:szCs w:val="24"/>
          <w:lang w:val="en-US" w:eastAsia="ja-JP"/>
        </w:rPr>
        <w:t>CanPowerSkate</w:t>
      </w:r>
      <w:r w:rsidRPr="00001619">
        <w:rPr>
          <w:rFonts w:ascii="Comic Sans MS" w:eastAsia="Times New Roman" w:hAnsi="Comic Sans MS" w:cs="Times New Roman"/>
          <w:b/>
          <w:sz w:val="24"/>
          <w:szCs w:val="24"/>
          <w:lang w:val="en-US" w:eastAsia="ja-JP"/>
        </w:rPr>
        <w:t xml:space="preserve"> is an action-packed, high energy instructional power skating program geared to hockey skaters that focuses on balance, power, agility, speed and endurance. Skills, techniques and conditioning drills are taught in a progressive format that emphasizes how the skills apply to game situations. CanPowerSkate provides an alternative to figure skating and is an excellent complement for those athletes playing on hockey teams.</w:t>
      </w:r>
    </w:p>
    <w:p w:rsidR="00001619" w:rsidRPr="00001619" w:rsidRDefault="00001619" w:rsidP="00001619">
      <w:pPr>
        <w:spacing w:line="288" w:lineRule="auto"/>
        <w:rPr>
          <w:rFonts w:ascii="Comic Sans MS" w:eastAsia="Times New Roman" w:hAnsi="Comic Sans MS" w:cs="Times New Roman"/>
          <w:b/>
          <w:sz w:val="24"/>
          <w:szCs w:val="24"/>
          <w:lang w:val="en-US" w:eastAsia="ja-JP"/>
        </w:rPr>
      </w:pPr>
      <w:r w:rsidRPr="00001619">
        <w:rPr>
          <w:rFonts w:ascii="Comic Sans MS" w:eastAsia="Times New Roman" w:hAnsi="Comic Sans MS" w:cs="Times New Roman"/>
          <w:b/>
          <w:sz w:val="24"/>
          <w:szCs w:val="24"/>
          <w:lang w:val="en-US" w:eastAsia="ja-JP"/>
        </w:rPr>
        <w:t>For safety reasons participants, must wear full hockey equipment that is CSA approved.</w:t>
      </w:r>
    </w:p>
    <w:p w:rsidR="00001619" w:rsidRPr="00001619" w:rsidRDefault="00001619" w:rsidP="00001619">
      <w:pPr>
        <w:spacing w:line="288" w:lineRule="auto"/>
        <w:rPr>
          <w:rFonts w:ascii="Comic Sans MS" w:eastAsia="Times New Roman" w:hAnsi="Comic Sans MS" w:cs="Times New Roman"/>
          <w:b/>
          <w:sz w:val="24"/>
          <w:szCs w:val="24"/>
          <w:lang w:val="en-US" w:eastAsia="ja-JP"/>
        </w:rPr>
      </w:pPr>
      <w:r w:rsidRPr="00001619">
        <w:rPr>
          <w:rFonts w:ascii="Comic Sans MS" w:eastAsia="Times New Roman" w:hAnsi="Comic Sans MS" w:cs="Times New Roman"/>
          <w:b/>
          <w:sz w:val="24"/>
          <w:szCs w:val="24"/>
          <w:lang w:val="en-US" w:eastAsia="ja-JP"/>
        </w:rPr>
        <w:t>To register for CanPower/Power Skating Program you must already have basic forward and backward skating skills (they must be able to skate the length of the rink using alternate strides) and can stop on command without use of the boards.</w:t>
      </w:r>
    </w:p>
    <w:p w:rsidR="00001619" w:rsidRPr="00001619" w:rsidRDefault="00001619" w:rsidP="00001619">
      <w:pPr>
        <w:spacing w:line="288" w:lineRule="auto"/>
        <w:rPr>
          <w:rFonts w:ascii="Comic Sans MS" w:eastAsia="Times New Roman" w:hAnsi="Comic Sans MS" w:cs="Times New Roman"/>
          <w:b/>
          <w:sz w:val="24"/>
          <w:szCs w:val="24"/>
          <w:lang w:val="en-US" w:eastAsia="ja-JP"/>
        </w:rPr>
      </w:pPr>
      <w:r w:rsidRPr="00001619">
        <w:rPr>
          <w:rFonts w:ascii="Comic Sans MS" w:eastAsia="Times New Roman" w:hAnsi="Comic Sans MS" w:cs="Times New Roman"/>
          <w:b/>
          <w:sz w:val="24"/>
          <w:szCs w:val="24"/>
          <w:lang w:val="en-US" w:eastAsia="ja-JP"/>
        </w:rPr>
        <w:t xml:space="preserve">The CanPowerSkate program is exclusive to Skate Canada and is available only to Skate Canada member clubs and sanctioned skating schools. All participants must be registered with Skate Canada. </w:t>
      </w:r>
      <w:r w:rsidRPr="00001619">
        <w:rPr>
          <w:rFonts w:ascii="Comic Sans MS" w:eastAsia="Times New Roman" w:hAnsi="Comic Sans MS" w:cs="Times New Roman"/>
          <w:b/>
          <w:i/>
          <w:sz w:val="24"/>
          <w:szCs w:val="24"/>
          <w:lang w:val="en-US" w:eastAsia="ja-JP"/>
        </w:rPr>
        <w:t>Our coaching staff are all Power Skating trained.</w:t>
      </w:r>
    </w:p>
    <w:p w:rsidR="00001619" w:rsidRPr="00001619" w:rsidRDefault="00001619" w:rsidP="00001619">
      <w:pPr>
        <w:spacing w:line="288" w:lineRule="auto"/>
        <w:rPr>
          <w:rFonts w:ascii="Cambria" w:eastAsia="Times New Roman" w:hAnsi="Cambria" w:cs="Times New Roman"/>
          <w:color w:val="595959"/>
          <w:sz w:val="20"/>
          <w:szCs w:val="20"/>
          <w:lang w:val="en-US" w:eastAsia="ja-JP"/>
        </w:rPr>
      </w:pPr>
      <w:r w:rsidRPr="00001619">
        <w:rPr>
          <w:rFonts w:ascii="Cambria" w:eastAsia="Times New Roman" w:hAnsi="Cambria" w:cs="Times New Roman"/>
          <w:color w:val="595959"/>
          <w:sz w:val="20"/>
          <w:szCs w:val="20"/>
          <w:lang w:val="en-US" w:eastAsia="ja-JP"/>
        </w:rPr>
        <w:t xml:space="preserve">                                                          </w:t>
      </w:r>
    </w:p>
    <w:p w:rsidR="00001619" w:rsidRDefault="00001619" w:rsidP="00001619">
      <w:pPr>
        <w:spacing w:after="0" w:line="288" w:lineRule="auto"/>
        <w:jc w:val="center"/>
        <w:rPr>
          <w:rFonts w:ascii="Cambria" w:eastAsia="Times New Roman" w:hAnsi="Cambria" w:cs="Times New Roman"/>
          <w:color w:val="595959"/>
          <w:sz w:val="20"/>
          <w:szCs w:val="20"/>
          <w:lang w:val="en-US" w:eastAsia="ja-JP"/>
        </w:rPr>
      </w:pPr>
      <w:r w:rsidRPr="00001619">
        <w:rPr>
          <w:rFonts w:ascii="Arial" w:eastAsia="Times New Roman" w:hAnsi="Arial" w:cs="Arial"/>
          <w:noProof/>
          <w:color w:val="0000FF"/>
          <w:sz w:val="27"/>
          <w:szCs w:val="27"/>
          <w:lang w:eastAsia="en-CA"/>
        </w:rPr>
        <w:drawing>
          <wp:inline distT="0" distB="0" distL="0" distR="0" wp14:anchorId="3F18E626" wp14:editId="39420DF5">
            <wp:extent cx="2390775" cy="1440974"/>
            <wp:effectExtent l="0" t="0" r="0" b="6985"/>
            <wp:docPr id="10" name="Picture 10" descr="Image result for power skating and skate canada">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wer skating and skate canada">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1133" cy="1465299"/>
                    </a:xfrm>
                    <a:prstGeom prst="rect">
                      <a:avLst/>
                    </a:prstGeom>
                    <a:noFill/>
                    <a:ln>
                      <a:noFill/>
                    </a:ln>
                  </pic:spPr>
                </pic:pic>
              </a:graphicData>
            </a:graphic>
          </wp:inline>
        </w:drawing>
      </w:r>
    </w:p>
    <w:p w:rsidR="00001619" w:rsidRDefault="00001619" w:rsidP="00001619">
      <w:pPr>
        <w:spacing w:after="0" w:line="288" w:lineRule="auto"/>
        <w:jc w:val="center"/>
        <w:rPr>
          <w:rFonts w:ascii="Cambria" w:eastAsia="Times New Roman" w:hAnsi="Cambria" w:cs="Times New Roman"/>
          <w:color w:val="595959"/>
          <w:sz w:val="20"/>
          <w:szCs w:val="20"/>
          <w:lang w:val="en-US" w:eastAsia="ja-JP"/>
        </w:rPr>
      </w:pPr>
    </w:p>
    <w:p w:rsidR="00001619" w:rsidRPr="00001619" w:rsidRDefault="00001619" w:rsidP="00001619">
      <w:pPr>
        <w:tabs>
          <w:tab w:val="left" w:pos="2520"/>
        </w:tabs>
        <w:spacing w:after="0" w:line="288" w:lineRule="auto"/>
        <w:rPr>
          <w:rFonts w:ascii="Cambria" w:eastAsia="Times New Roman" w:hAnsi="Cambria" w:cs="Times New Roman"/>
          <w:b/>
          <w:sz w:val="24"/>
          <w:szCs w:val="24"/>
          <w:lang w:val="en-US" w:eastAsia="ja-JP"/>
        </w:rPr>
      </w:pPr>
      <w:r>
        <w:rPr>
          <w:rFonts w:ascii="Cambria" w:eastAsia="Times New Roman" w:hAnsi="Cambria" w:cs="Times New Roman"/>
          <w:sz w:val="20"/>
          <w:szCs w:val="20"/>
          <w:lang w:val="en-US" w:eastAsia="ja-JP"/>
        </w:rPr>
        <w:t xml:space="preserve">                                                          </w:t>
      </w:r>
      <w:r>
        <w:rPr>
          <w:rFonts w:ascii="Cambria" w:eastAsia="Times New Roman" w:hAnsi="Cambria" w:cs="Times New Roman"/>
          <w:sz w:val="20"/>
          <w:szCs w:val="20"/>
          <w:lang w:val="en-US" w:eastAsia="ja-JP"/>
        </w:rPr>
        <w:tab/>
      </w:r>
      <w:r w:rsidRPr="00001619">
        <w:rPr>
          <w:rFonts w:ascii="Cambria" w:eastAsia="Times New Roman" w:hAnsi="Cambria" w:cs="Times New Roman"/>
          <w:b/>
          <w:sz w:val="24"/>
          <w:szCs w:val="24"/>
          <w:lang w:val="en-US" w:eastAsia="ja-JP"/>
        </w:rPr>
        <w:t>Our Power Skating Program runs</w:t>
      </w:r>
    </w:p>
    <w:p w:rsidR="00001619" w:rsidRPr="00001619" w:rsidRDefault="00001619" w:rsidP="00001619">
      <w:pPr>
        <w:spacing w:after="0" w:line="288" w:lineRule="auto"/>
        <w:jc w:val="center"/>
        <w:rPr>
          <w:rFonts w:ascii="Cambria" w:eastAsia="Times New Roman" w:hAnsi="Cambria" w:cs="Times New Roman"/>
          <w:b/>
          <w:sz w:val="24"/>
          <w:szCs w:val="24"/>
          <w:lang w:val="en-US" w:eastAsia="ja-JP"/>
        </w:rPr>
      </w:pPr>
      <w:r>
        <w:rPr>
          <w:rFonts w:ascii="Cambria" w:eastAsia="Times New Roman" w:hAnsi="Cambria" w:cs="Times New Roman"/>
          <w:b/>
          <w:sz w:val="24"/>
          <w:szCs w:val="24"/>
          <w:lang w:val="en-US" w:eastAsia="ja-JP"/>
        </w:rPr>
        <w:t xml:space="preserve">  </w:t>
      </w:r>
      <w:r w:rsidRPr="00001619">
        <w:rPr>
          <w:rFonts w:ascii="Cambria" w:eastAsia="Times New Roman" w:hAnsi="Cambria" w:cs="Times New Roman"/>
          <w:b/>
          <w:sz w:val="24"/>
          <w:szCs w:val="24"/>
          <w:lang w:val="en-US" w:eastAsia="ja-JP"/>
        </w:rPr>
        <w:t>Monday 7:15 – 8:00</w:t>
      </w:r>
    </w:p>
    <w:p w:rsidR="00001619" w:rsidRDefault="00001619">
      <w:pPr>
        <w:rPr>
          <w:rFonts w:ascii="Cambria" w:eastAsia="Times New Roman" w:hAnsi="Cambria" w:cs="Times New Roman"/>
          <w:color w:val="595959"/>
          <w:sz w:val="20"/>
          <w:szCs w:val="20"/>
          <w:lang w:val="en-US" w:eastAsia="ja-JP"/>
        </w:rPr>
      </w:pPr>
    </w:p>
    <w:p w:rsidR="00001619" w:rsidRPr="00001619" w:rsidRDefault="00001619" w:rsidP="00001619">
      <w:pPr>
        <w:keepNext/>
        <w:keepLines/>
        <w:spacing w:after="0" w:line="240" w:lineRule="auto"/>
        <w:contextualSpacing/>
        <w:jc w:val="center"/>
        <w:outlineLvl w:val="0"/>
        <w:rPr>
          <w:rFonts w:ascii="Comic Sans MS" w:eastAsia="Times New Roman" w:hAnsi="Comic Sans MS" w:cs="Times New Roman"/>
          <w:b/>
          <w:sz w:val="48"/>
          <w:szCs w:val="48"/>
          <w:lang w:val="en-US" w:eastAsia="ja-JP"/>
        </w:rPr>
      </w:pPr>
      <w:r w:rsidRPr="00001619">
        <w:rPr>
          <w:rFonts w:ascii="Comic Sans MS" w:eastAsia="Times New Roman" w:hAnsi="Comic Sans MS" w:cs="Times New Roman"/>
          <w:b/>
          <w:sz w:val="48"/>
          <w:szCs w:val="48"/>
          <w:lang w:val="en-US" w:eastAsia="ja-JP"/>
        </w:rPr>
        <w:lastRenderedPageBreak/>
        <w:t>Volunteering</w:t>
      </w:r>
    </w:p>
    <w:p w:rsidR="00001619" w:rsidRPr="00001619" w:rsidRDefault="00001619" w:rsidP="00001619">
      <w:pPr>
        <w:spacing w:line="288" w:lineRule="auto"/>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There is a $50.00 refundable volunteer fee with each skater registration.  Upon completion of 2 volunteer commitments/skater your $50,00 will be returned.  The following are volunteering opportunities throughout our skating season</w:t>
      </w:r>
    </w:p>
    <w:p w:rsidR="00001619" w:rsidRP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Independent BBQ (usually done in the summer)</w:t>
      </w:r>
    </w:p>
    <w:p w:rsidR="00001619" w:rsidRP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Skokie Skate - an HSC hosted skating competition in October</w:t>
      </w:r>
    </w:p>
    <w:p w:rsidR="00001619" w:rsidRP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Santa Skate (December)</w:t>
      </w:r>
    </w:p>
    <w:p w:rsidR="00001619" w:rsidRP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Carnival (April)</w:t>
      </w:r>
    </w:p>
    <w:p w:rsidR="00001619" w:rsidRP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Off ice Canskate door parent</w:t>
      </w:r>
    </w:p>
    <w:p w:rsidR="00001619" w:rsidRDefault="00001619" w:rsidP="00001619">
      <w:pPr>
        <w:numPr>
          <w:ilvl w:val="0"/>
          <w:numId w:val="1"/>
        </w:numPr>
        <w:spacing w:line="288"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lang w:val="en-US" w:eastAsia="ja-JP"/>
        </w:rPr>
        <w:t>Test Days (December &amp; March)</w:t>
      </w:r>
    </w:p>
    <w:p w:rsidR="00001619" w:rsidRPr="00001619" w:rsidRDefault="00001619" w:rsidP="00A978A0">
      <w:pPr>
        <w:spacing w:line="288" w:lineRule="auto"/>
        <w:ind w:left="720"/>
        <w:contextualSpacing/>
        <w:rPr>
          <w:rFonts w:ascii="Comic Sans MS" w:eastAsia="Times New Roman" w:hAnsi="Comic Sans MS" w:cs="Times New Roman"/>
          <w:lang w:val="en-US" w:eastAsia="ja-JP"/>
        </w:rPr>
      </w:pPr>
    </w:p>
    <w:p w:rsidR="00001619" w:rsidRPr="00001619" w:rsidRDefault="00001619" w:rsidP="00001619">
      <w:pPr>
        <w:spacing w:after="0" w:line="240" w:lineRule="auto"/>
        <w:jc w:val="center"/>
        <w:rPr>
          <w:rFonts w:ascii="Comic Sans MS" w:eastAsia="Times New Roman" w:hAnsi="Comic Sans MS" w:cs="Times New Roman"/>
          <w:b/>
          <w:sz w:val="48"/>
          <w:szCs w:val="48"/>
          <w:lang w:val="en-US" w:eastAsia="ja-JP"/>
        </w:rPr>
      </w:pPr>
      <w:r w:rsidRPr="00001619">
        <w:rPr>
          <w:rFonts w:ascii="Comic Sans MS" w:eastAsia="Times New Roman" w:hAnsi="Comic Sans MS" w:cs="Times New Roman"/>
          <w:b/>
          <w:sz w:val="48"/>
          <w:szCs w:val="48"/>
          <w:lang w:val="en-US" w:eastAsia="ja-JP"/>
        </w:rPr>
        <w:t>Fundraising</w:t>
      </w:r>
    </w:p>
    <w:p w:rsidR="00001619" w:rsidRPr="00001619" w:rsidRDefault="00001619" w:rsidP="00001619">
      <w:pPr>
        <w:spacing w:after="0" w:line="240" w:lineRule="auto"/>
        <w:jc w:val="center"/>
        <w:rPr>
          <w:rFonts w:ascii="Comic Sans MS" w:eastAsia="Times New Roman" w:hAnsi="Comic Sans MS" w:cs="Times New Roman"/>
          <w:sz w:val="20"/>
          <w:szCs w:val="20"/>
          <w:lang w:val="en-US" w:eastAsia="ja-JP"/>
        </w:rPr>
      </w:pPr>
      <w:r w:rsidRPr="00001619">
        <w:rPr>
          <w:rFonts w:ascii="Comic Sans MS" w:eastAsia="Times New Roman" w:hAnsi="Comic Sans MS" w:cs="Times New Roman"/>
          <w:sz w:val="20"/>
          <w:szCs w:val="20"/>
          <w:lang w:val="en-US" w:eastAsia="ja-JP"/>
        </w:rPr>
        <w:t>(on going throughout the season)</w:t>
      </w:r>
    </w:p>
    <w:p w:rsidR="00001619" w:rsidRPr="00001619" w:rsidRDefault="00001619" w:rsidP="00001619">
      <w:pPr>
        <w:spacing w:after="0" w:line="240" w:lineRule="auto"/>
        <w:jc w:val="center"/>
        <w:rPr>
          <w:rFonts w:ascii="Comic Sans MS" w:eastAsia="Times New Roman" w:hAnsi="Comic Sans MS" w:cs="Times New Roman"/>
          <w:sz w:val="20"/>
          <w:szCs w:val="20"/>
          <w:lang w:val="en-US" w:eastAsia="ja-JP"/>
        </w:rPr>
      </w:pPr>
    </w:p>
    <w:p w:rsidR="00001619" w:rsidRPr="00001619" w:rsidRDefault="00001619" w:rsidP="00001619">
      <w:pPr>
        <w:numPr>
          <w:ilvl w:val="0"/>
          <w:numId w:val="2"/>
        </w:numPr>
        <w:spacing w:after="0" w:line="240"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b/>
          <w:i/>
          <w:lang w:val="en-US" w:eastAsia="ja-JP"/>
        </w:rPr>
        <w:t>Buy &amp; Sell</w:t>
      </w:r>
      <w:r w:rsidRPr="00001619">
        <w:rPr>
          <w:rFonts w:ascii="Comic Sans MS" w:eastAsia="Times New Roman" w:hAnsi="Comic Sans MS" w:cs="Times New Roman"/>
          <w:lang w:val="en-US" w:eastAsia="ja-JP"/>
        </w:rPr>
        <w:t xml:space="preserve"> (bring in your used skates and skating clothing and we will sell for you.  You set the price and the club keeps 20% of the sale price. This is out on display several times throughout the season for skaters and families to purchase items – CASH ONLY SALES)</w:t>
      </w:r>
    </w:p>
    <w:p w:rsidR="00001619" w:rsidRPr="00001619" w:rsidRDefault="00001619" w:rsidP="00001619">
      <w:pPr>
        <w:spacing w:after="0" w:line="240" w:lineRule="auto"/>
        <w:ind w:left="720"/>
        <w:contextualSpacing/>
        <w:rPr>
          <w:rFonts w:ascii="Comic Sans MS" w:eastAsia="Times New Roman" w:hAnsi="Comic Sans MS" w:cs="Times New Roman"/>
          <w:lang w:val="en-US" w:eastAsia="ja-JP"/>
        </w:rPr>
      </w:pPr>
    </w:p>
    <w:p w:rsidR="00001619" w:rsidRPr="00001619" w:rsidRDefault="00001619" w:rsidP="00001619">
      <w:pPr>
        <w:numPr>
          <w:ilvl w:val="0"/>
          <w:numId w:val="2"/>
        </w:numPr>
        <w:spacing w:after="0" w:line="240"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b/>
          <w:i/>
          <w:lang w:val="en-US" w:eastAsia="ja-JP"/>
        </w:rPr>
        <w:t>Mabels Labels</w:t>
      </w:r>
      <w:r w:rsidRPr="00001619">
        <w:rPr>
          <w:rFonts w:ascii="Comic Sans MS" w:eastAsia="Times New Roman" w:hAnsi="Comic Sans MS" w:cs="Times New Roman"/>
          <w:lang w:val="en-US" w:eastAsia="ja-JP"/>
        </w:rPr>
        <w:t xml:space="preserve"> – </w:t>
      </w:r>
      <w:hyperlink r:id="rId25" w:history="1">
        <w:r w:rsidRPr="00001619">
          <w:rPr>
            <w:rFonts w:ascii="Comic Sans MS" w:eastAsia="Times New Roman" w:hAnsi="Comic Sans MS" w:cs="Times New Roman"/>
            <w:color w:val="4F8797"/>
            <w:u w:val="single"/>
            <w:lang w:val="en-US" w:eastAsia="ja-JP"/>
          </w:rPr>
          <w:t>http://mabelslabels.com/</w:t>
        </w:r>
      </w:hyperlink>
      <w:r w:rsidRPr="00001619">
        <w:rPr>
          <w:rFonts w:ascii="Comic Sans MS" w:eastAsia="Times New Roman" w:hAnsi="Comic Sans MS" w:cs="Times New Roman"/>
          <w:lang w:val="en-US" w:eastAsia="ja-JP"/>
        </w:rPr>
        <w:t xml:space="preserve">  click on support a fundraiser before placing your order and select HUNTSVILLE SKATING CLUB – place you order like you regularly do and the club gets 20% of all sales.</w:t>
      </w:r>
    </w:p>
    <w:p w:rsidR="00001619" w:rsidRPr="00001619" w:rsidRDefault="00001619" w:rsidP="00001619">
      <w:pPr>
        <w:spacing w:after="0" w:line="240" w:lineRule="auto"/>
        <w:ind w:left="720"/>
        <w:contextualSpacing/>
        <w:rPr>
          <w:rFonts w:ascii="Comic Sans MS" w:eastAsia="Times New Roman" w:hAnsi="Comic Sans MS" w:cs="Times New Roman"/>
          <w:lang w:val="en-US" w:eastAsia="ja-JP"/>
        </w:rPr>
      </w:pPr>
    </w:p>
    <w:p w:rsidR="00001619" w:rsidRPr="00001619" w:rsidRDefault="00001619" w:rsidP="00001619">
      <w:pPr>
        <w:numPr>
          <w:ilvl w:val="0"/>
          <w:numId w:val="2"/>
        </w:numPr>
        <w:spacing w:after="0" w:line="240"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b/>
          <w:i/>
          <w:lang w:val="en-US" w:eastAsia="ja-JP"/>
        </w:rPr>
        <w:t>Boston Pizza</w:t>
      </w:r>
      <w:r w:rsidRPr="00001619">
        <w:rPr>
          <w:rFonts w:ascii="Comic Sans MS" w:eastAsia="Times New Roman" w:hAnsi="Comic Sans MS" w:cs="Times New Roman"/>
          <w:lang w:val="en-US" w:eastAsia="ja-JP"/>
        </w:rPr>
        <w:t xml:space="preserve"> – When you eat at Boston Pizza in Huntsville ONLY, write HUNSTVILLE SKATING CLUB on the back of your receipt and then put in the box at the front desk – the club then gets 10% of all food purchases.</w:t>
      </w:r>
    </w:p>
    <w:p w:rsidR="00001619" w:rsidRPr="00001619" w:rsidRDefault="00001619" w:rsidP="00001619">
      <w:pPr>
        <w:spacing w:line="288" w:lineRule="auto"/>
        <w:ind w:left="720"/>
        <w:contextualSpacing/>
        <w:rPr>
          <w:rFonts w:ascii="Comic Sans MS" w:eastAsia="Times New Roman" w:hAnsi="Comic Sans MS" w:cs="Times New Roman"/>
          <w:lang w:val="en-US" w:eastAsia="ja-JP"/>
        </w:rPr>
      </w:pPr>
    </w:p>
    <w:p w:rsidR="00001619" w:rsidRPr="00001619" w:rsidRDefault="00001619" w:rsidP="00001619">
      <w:pPr>
        <w:numPr>
          <w:ilvl w:val="0"/>
          <w:numId w:val="2"/>
        </w:numPr>
        <w:spacing w:after="0" w:line="240" w:lineRule="auto"/>
        <w:contextualSpacing/>
        <w:rPr>
          <w:rFonts w:ascii="Comic Sans MS" w:eastAsia="Times New Roman" w:hAnsi="Comic Sans MS" w:cs="Times New Roman"/>
          <w:lang w:val="en-US" w:eastAsia="ja-JP"/>
        </w:rPr>
      </w:pPr>
      <w:r w:rsidRPr="00001619">
        <w:rPr>
          <w:rFonts w:ascii="Comic Sans MS" w:eastAsia="Times New Roman" w:hAnsi="Comic Sans MS" w:cs="Times New Roman"/>
          <w:b/>
          <w:i/>
          <w:lang w:val="en-US" w:eastAsia="ja-JP"/>
        </w:rPr>
        <w:t xml:space="preserve">Fundscrip – </w:t>
      </w:r>
      <w:hyperlink r:id="rId26" w:history="1">
        <w:r w:rsidRPr="00001619">
          <w:rPr>
            <w:rFonts w:ascii="Comic Sans MS" w:eastAsia="Times New Roman" w:hAnsi="Comic Sans MS" w:cs="Times New Roman"/>
            <w:color w:val="4F8797"/>
            <w:u w:val="single"/>
            <w:lang w:val="en-US" w:eastAsia="ja-JP"/>
          </w:rPr>
          <w:t>http://www.fundscrip.com/</w:t>
        </w:r>
      </w:hyperlink>
      <w:r w:rsidRPr="00001619">
        <w:rPr>
          <w:rFonts w:ascii="Comic Sans MS" w:eastAsia="Times New Roman" w:hAnsi="Comic Sans MS" w:cs="Times New Roman"/>
          <w:b/>
          <w:i/>
          <w:lang w:val="en-US" w:eastAsia="ja-JP"/>
        </w:rPr>
        <w:t xml:space="preserve">  </w:t>
      </w:r>
      <w:r w:rsidRPr="00001619">
        <w:rPr>
          <w:rFonts w:ascii="Comic Sans MS" w:eastAsia="Times New Roman" w:hAnsi="Comic Sans MS" w:cs="Times New Roman"/>
          <w:lang w:val="en-US" w:eastAsia="ja-JP"/>
        </w:rPr>
        <w:t xml:space="preserve">You can purchase Gift Cards for any occasion or maybe you just want to use gift cards for your weekly gas or groceries. Either way, when you place an order using our invitation code you can support The Huntsville Skating Club and raise money for yourself at the same time. 10% of each order goes to the club and HSC club members get 90% back as earned funds, that is paid out twice a year. Non-HSC members who place an order, 100% earnings will go back to the club. All you have to do is go to www.fundscrip.com and click on Support Your Group.  </w:t>
      </w:r>
    </w:p>
    <w:p w:rsidR="00001619" w:rsidRPr="00001619" w:rsidRDefault="00001619" w:rsidP="00001619">
      <w:pPr>
        <w:spacing w:after="0" w:line="240" w:lineRule="auto"/>
        <w:ind w:left="360"/>
        <w:rPr>
          <w:rFonts w:ascii="Comic Sans MS" w:eastAsia="Times New Roman" w:hAnsi="Comic Sans MS" w:cs="Times New Roman"/>
          <w:b/>
          <w:lang w:val="en-US" w:eastAsia="ja-JP"/>
        </w:rPr>
      </w:pPr>
      <w:r w:rsidRPr="00001619">
        <w:rPr>
          <w:rFonts w:ascii="Comic Sans MS" w:eastAsia="Times New Roman" w:hAnsi="Comic Sans MS" w:cs="Times New Roman"/>
          <w:lang w:val="en-US" w:eastAsia="ja-JP"/>
        </w:rPr>
        <w:t xml:space="preserve">       Then put in the invitation code: </w:t>
      </w:r>
      <w:r w:rsidRPr="00001619">
        <w:rPr>
          <w:rFonts w:ascii="Comic Sans MS" w:eastAsia="Times New Roman" w:hAnsi="Comic Sans MS" w:cs="Times New Roman"/>
          <w:b/>
          <w:lang w:val="en-US" w:eastAsia="ja-JP"/>
        </w:rPr>
        <w:t>8B7HAC</w:t>
      </w:r>
    </w:p>
    <w:p w:rsidR="00001619" w:rsidRPr="00001619" w:rsidRDefault="00001619" w:rsidP="00001619">
      <w:pPr>
        <w:spacing w:after="0" w:line="240" w:lineRule="auto"/>
        <w:ind w:left="720"/>
        <w:contextualSpacing/>
        <w:rPr>
          <w:rFonts w:ascii="Comic Sans MS" w:eastAsia="Times New Roman" w:hAnsi="Comic Sans MS" w:cs="Times New Roman"/>
          <w:b/>
          <w:i/>
          <w:lang w:val="en-US" w:eastAsia="ja-JP"/>
        </w:rPr>
      </w:pPr>
      <w:r w:rsidRPr="00001619">
        <w:rPr>
          <w:rFonts w:ascii="Comic Sans MS" w:eastAsia="Times New Roman" w:hAnsi="Comic Sans MS" w:cs="Times New Roman"/>
          <w:b/>
          <w:i/>
          <w:lang w:val="en-US" w:eastAsia="ja-JP"/>
        </w:rPr>
        <w:t>Please note: Cards will be shipped to your home via Canada Post at a charge of .85 cents plus tax with a 4-card limit/order to keep the weight down</w:t>
      </w:r>
    </w:p>
    <w:p w:rsidR="00001619" w:rsidRPr="00001619" w:rsidRDefault="00001619" w:rsidP="00001619">
      <w:pPr>
        <w:keepNext/>
        <w:keepLines/>
        <w:spacing w:after="480" w:line="240" w:lineRule="auto"/>
        <w:contextualSpacing/>
        <w:jc w:val="center"/>
        <w:outlineLvl w:val="0"/>
        <w:rPr>
          <w:rFonts w:ascii="Comic Sans MS" w:eastAsia="Times New Roman" w:hAnsi="Comic Sans MS" w:cs="Times New Roman"/>
          <w:b/>
          <w:sz w:val="48"/>
          <w:szCs w:val="48"/>
          <w:lang w:val="en-US" w:eastAsia="ja-JP"/>
        </w:rPr>
      </w:pPr>
      <w:r w:rsidRPr="00001619">
        <w:rPr>
          <w:rFonts w:ascii="Comic Sans MS" w:eastAsia="Times New Roman" w:hAnsi="Comic Sans MS" w:cs="Times New Roman"/>
          <w:b/>
          <w:sz w:val="48"/>
          <w:szCs w:val="48"/>
          <w:lang w:val="en-US" w:eastAsia="ja-JP"/>
        </w:rPr>
        <w:lastRenderedPageBreak/>
        <w:t>Huntsville Skating Club</w:t>
      </w:r>
    </w:p>
    <w:p w:rsidR="00001619" w:rsidRPr="00001619" w:rsidRDefault="00001619" w:rsidP="00001619">
      <w:pPr>
        <w:keepNext/>
        <w:keepLines/>
        <w:spacing w:after="480" w:line="240" w:lineRule="auto"/>
        <w:contextualSpacing/>
        <w:jc w:val="center"/>
        <w:outlineLvl w:val="0"/>
        <w:rPr>
          <w:rFonts w:ascii="Comic Sans MS" w:eastAsia="Times New Roman" w:hAnsi="Comic Sans MS" w:cs="Times New Roman"/>
          <w:b/>
          <w:sz w:val="48"/>
          <w:szCs w:val="48"/>
          <w:lang w:val="en-US" w:eastAsia="ja-JP"/>
        </w:rPr>
      </w:pPr>
      <w:r w:rsidRPr="00001619">
        <w:rPr>
          <w:rFonts w:ascii="Comic Sans MS" w:eastAsia="Times New Roman" w:hAnsi="Comic Sans MS" w:cs="Times New Roman"/>
          <w:b/>
          <w:sz w:val="48"/>
          <w:szCs w:val="48"/>
          <w:lang w:val="en-US" w:eastAsia="ja-JP"/>
        </w:rPr>
        <w:t>Fall &amp; Winter Ice Schedule</w:t>
      </w:r>
    </w:p>
    <w:p w:rsidR="00001619" w:rsidRDefault="00001619" w:rsidP="00001619">
      <w:pPr>
        <w:keepNext/>
        <w:keepLines/>
        <w:spacing w:after="0" w:line="240" w:lineRule="auto"/>
        <w:contextualSpacing/>
        <w:jc w:val="center"/>
        <w:outlineLvl w:val="0"/>
        <w:rPr>
          <w:rFonts w:ascii="Comic Sans MS" w:eastAsia="Times New Roman" w:hAnsi="Comic Sans MS" w:cs="Times New Roman"/>
          <w:b/>
          <w:sz w:val="48"/>
          <w:szCs w:val="48"/>
          <w:lang w:val="en-US" w:eastAsia="ja-JP"/>
        </w:rPr>
      </w:pPr>
      <w:r w:rsidRPr="00001619">
        <w:rPr>
          <w:rFonts w:ascii="Comic Sans MS" w:eastAsia="Times New Roman" w:hAnsi="Comic Sans MS" w:cs="Times New Roman"/>
          <w:b/>
          <w:sz w:val="48"/>
          <w:szCs w:val="48"/>
          <w:lang w:val="en-US" w:eastAsia="ja-JP"/>
        </w:rPr>
        <w:t>2017-2018</w:t>
      </w:r>
    </w:p>
    <w:p w:rsidR="00A978A0" w:rsidRPr="00001619" w:rsidRDefault="00A978A0" w:rsidP="00001619">
      <w:pPr>
        <w:keepNext/>
        <w:keepLines/>
        <w:spacing w:after="0" w:line="240" w:lineRule="auto"/>
        <w:contextualSpacing/>
        <w:jc w:val="center"/>
        <w:outlineLvl w:val="0"/>
        <w:rPr>
          <w:rFonts w:ascii="Comic Sans MS" w:eastAsia="Times New Roman" w:hAnsi="Comic Sans MS" w:cs="Times New Roman"/>
          <w:b/>
          <w:sz w:val="16"/>
          <w:szCs w:val="16"/>
          <w:lang w:val="en-US" w:eastAsia="ja-JP"/>
        </w:rPr>
      </w:pPr>
    </w:p>
    <w:p w:rsidR="00001619" w:rsidRPr="00001619" w:rsidRDefault="00001619" w:rsidP="00001619">
      <w:pPr>
        <w:keepNext/>
        <w:keepLines/>
        <w:spacing w:after="0" w:line="240" w:lineRule="auto"/>
        <w:contextualSpacing/>
        <w:jc w:val="center"/>
        <w:outlineLvl w:val="0"/>
        <w:rPr>
          <w:rFonts w:ascii="Comic Sans MS" w:eastAsia="Times New Roman" w:hAnsi="Comic Sans MS" w:cs="Times New Roman"/>
          <w:b/>
          <w:sz w:val="16"/>
          <w:szCs w:val="16"/>
          <w:lang w:val="en-US" w:eastAsia="ja-JP"/>
        </w:rPr>
      </w:pPr>
    </w:p>
    <w:p w:rsidR="006C0A93" w:rsidRPr="006C0A93" w:rsidRDefault="006C0A93" w:rsidP="006C0A93">
      <w:pPr>
        <w:shd w:val="clear" w:color="auto" w:fill="FFFFFF"/>
        <w:spacing w:after="0" w:line="240" w:lineRule="auto"/>
        <w:rPr>
          <w:rFonts w:ascii="Arial" w:eastAsia="Times New Roman" w:hAnsi="Arial" w:cs="Arial"/>
          <w:sz w:val="24"/>
          <w:szCs w:val="24"/>
          <w:lang w:eastAsia="en-CA"/>
        </w:rPr>
      </w:pPr>
      <w:r w:rsidRPr="006C0A93">
        <w:rPr>
          <w:rFonts w:ascii="Comic Sans MS" w:eastAsia="Times New Roman" w:hAnsi="Comic Sans MS" w:cs="Arial"/>
          <w:b/>
          <w:bCs/>
          <w:sz w:val="24"/>
          <w:szCs w:val="24"/>
          <w:lang w:eastAsia="en-CA"/>
        </w:rPr>
        <w:t>Monday-Don Lough Arena</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3:30 pm – </w:t>
      </w:r>
      <w:r w:rsidR="003C2FEF">
        <w:rPr>
          <w:rFonts w:ascii="Comic Sans MS" w:eastAsia="Times New Roman" w:hAnsi="Comic Sans MS" w:cs="Arial"/>
          <w:sz w:val="20"/>
          <w:szCs w:val="20"/>
          <w:lang w:eastAsia="en-CA"/>
        </w:rPr>
        <w:t>Senior</w:t>
      </w:r>
      <w:r w:rsidRPr="006C0A93">
        <w:rPr>
          <w:rFonts w:ascii="Comic Sans MS" w:eastAsia="Times New Roman" w:hAnsi="Comic Sans MS" w:cs="Arial"/>
          <w:sz w:val="20"/>
          <w:szCs w:val="20"/>
          <w:lang w:eastAsia="en-CA"/>
        </w:rPr>
        <w:t xml:space="preserve"> - </w:t>
      </w:r>
      <w:r w:rsidRPr="006C0A93">
        <w:rPr>
          <w:rFonts w:ascii="Comic Sans MS" w:eastAsia="Times New Roman" w:hAnsi="Comic Sans MS" w:cs="Arial"/>
          <w:iCs/>
          <w:sz w:val="20"/>
          <w:szCs w:val="20"/>
          <w:lang w:eastAsia="en-CA"/>
        </w:rPr>
        <w:t>Skills</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3:45 pm – </w:t>
      </w:r>
      <w:r w:rsidR="003C2FEF">
        <w:rPr>
          <w:rFonts w:ascii="Comic Sans MS" w:eastAsia="Times New Roman" w:hAnsi="Comic Sans MS" w:cs="Arial"/>
          <w:sz w:val="20"/>
          <w:szCs w:val="20"/>
          <w:lang w:eastAsia="en-CA"/>
        </w:rPr>
        <w:t>Senior</w:t>
      </w:r>
      <w:r w:rsidRPr="006C0A93">
        <w:rPr>
          <w:rFonts w:ascii="Comic Sans MS" w:eastAsia="Times New Roman" w:hAnsi="Comic Sans MS" w:cs="Arial"/>
          <w:sz w:val="20"/>
          <w:szCs w:val="20"/>
          <w:lang w:eastAsia="en-CA"/>
        </w:rPr>
        <w:t xml:space="preserve"> – Dance</w:t>
      </w:r>
      <w:r w:rsidRPr="006C0A93">
        <w:rPr>
          <w:rFonts w:ascii="Comic Sans MS" w:eastAsia="Times New Roman" w:hAnsi="Comic Sans MS" w:cs="Arial"/>
          <w:iCs/>
          <w:sz w:val="20"/>
          <w:szCs w:val="20"/>
          <w:lang w:eastAsia="en-CA"/>
        </w:rPr>
        <w:t xml:space="preserve">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4:00 pm – </w:t>
      </w:r>
      <w:r w:rsidR="003C2FEF">
        <w:rPr>
          <w:rFonts w:ascii="Comic Sans MS" w:eastAsia="Times New Roman" w:hAnsi="Comic Sans MS" w:cs="Arial"/>
          <w:sz w:val="20"/>
          <w:szCs w:val="20"/>
          <w:lang w:eastAsia="en-CA"/>
        </w:rPr>
        <w:t>Senior</w:t>
      </w:r>
      <w:r w:rsidRPr="006C0A93">
        <w:rPr>
          <w:rFonts w:ascii="Comic Sans MS" w:eastAsia="Times New Roman" w:hAnsi="Comic Sans MS" w:cs="Arial"/>
          <w:sz w:val="20"/>
          <w:szCs w:val="20"/>
          <w:lang w:eastAsia="en-CA"/>
        </w:rPr>
        <w:t xml:space="preserve"> – </w:t>
      </w:r>
      <w:r w:rsidRPr="006C0A93">
        <w:rPr>
          <w:rFonts w:ascii="Comic Sans MS" w:eastAsia="Times New Roman" w:hAnsi="Comic Sans MS" w:cs="Arial"/>
          <w:iCs/>
          <w:sz w:val="20"/>
          <w:szCs w:val="20"/>
          <w:lang w:eastAsia="en-CA"/>
        </w:rPr>
        <w:t xml:space="preserve">Stroking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iCs/>
          <w:sz w:val="20"/>
          <w:szCs w:val="20"/>
          <w:lang w:eastAsia="en-CA"/>
        </w:rPr>
        <w:t xml:space="preserve">4:15 pm – </w:t>
      </w:r>
      <w:r w:rsidR="003C2FEF">
        <w:rPr>
          <w:rFonts w:ascii="Comic Sans MS" w:eastAsia="Times New Roman" w:hAnsi="Comic Sans MS" w:cs="Arial"/>
          <w:iCs/>
          <w:sz w:val="20"/>
          <w:szCs w:val="20"/>
          <w:lang w:eastAsia="en-CA"/>
        </w:rPr>
        <w:t>Senior</w:t>
      </w:r>
      <w:r w:rsidRPr="006C0A93">
        <w:rPr>
          <w:rFonts w:ascii="Comic Sans MS" w:eastAsia="Times New Roman" w:hAnsi="Comic Sans MS" w:cs="Arial"/>
          <w:iCs/>
          <w:sz w:val="20"/>
          <w:szCs w:val="20"/>
          <w:lang w:eastAsia="en-CA"/>
        </w:rPr>
        <w:t xml:space="preserve"> - Freeskate</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5:00 pm – FLOOD</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5:15 pm – PreCanSkate and CanSkate (Start date October 16)</w:t>
      </w:r>
    </w:p>
    <w:p w:rsidR="006C0A93" w:rsidRPr="006C0A93" w:rsidRDefault="006C0A93" w:rsidP="006C0A93">
      <w:pPr>
        <w:shd w:val="clear" w:color="auto" w:fill="FFFFFF"/>
        <w:spacing w:before="45" w:after="0" w:line="240" w:lineRule="auto"/>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                  -Pre-season CanSkate 4, 5, 6 &amp; Session #1 Youth PowerSkating (13 &amp; under) Sept 7-28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6:00 pm –Junior - </w:t>
      </w:r>
      <w:r w:rsidRPr="006C0A93">
        <w:rPr>
          <w:rFonts w:ascii="Comic Sans MS" w:eastAsia="Times New Roman" w:hAnsi="Comic Sans MS" w:cs="Arial"/>
          <w:iCs/>
          <w:sz w:val="20"/>
          <w:szCs w:val="20"/>
          <w:lang w:eastAsia="en-CA"/>
        </w:rPr>
        <w:t>Stroking</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6:15 pm - Junior - </w:t>
      </w:r>
      <w:r w:rsidRPr="006C0A93">
        <w:rPr>
          <w:rFonts w:ascii="Comic Sans MS" w:eastAsia="Times New Roman" w:hAnsi="Comic Sans MS" w:cs="Arial"/>
          <w:iCs/>
          <w:sz w:val="20"/>
          <w:szCs w:val="20"/>
          <w:lang w:eastAsia="en-CA"/>
        </w:rPr>
        <w:t>Skills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6:30 pm – Junior - </w:t>
      </w:r>
      <w:r w:rsidRPr="006C0A93">
        <w:rPr>
          <w:rFonts w:ascii="Comic Sans MS" w:eastAsia="Times New Roman" w:hAnsi="Comic Sans MS" w:cs="Arial"/>
          <w:iCs/>
          <w:sz w:val="20"/>
          <w:szCs w:val="20"/>
          <w:lang w:eastAsia="en-CA"/>
        </w:rPr>
        <w:t>Dance</w:t>
      </w:r>
      <w:r w:rsidRPr="006C0A93">
        <w:rPr>
          <w:rFonts w:ascii="Comic Sans MS" w:eastAsia="Times New Roman" w:hAnsi="Comic Sans MS" w:cs="Arial"/>
          <w:sz w:val="20"/>
          <w:szCs w:val="20"/>
          <w:lang w:eastAsia="en-CA"/>
        </w:rPr>
        <w:t xml:space="preserve">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 xml:space="preserve">6:45 pm - Junior - </w:t>
      </w:r>
      <w:r w:rsidRPr="006C0A93">
        <w:rPr>
          <w:rFonts w:ascii="Comic Sans MS" w:eastAsia="Times New Roman" w:hAnsi="Comic Sans MS" w:cs="Arial"/>
          <w:iCs/>
          <w:sz w:val="20"/>
          <w:szCs w:val="20"/>
          <w:lang w:eastAsia="en-CA"/>
        </w:rPr>
        <w:t>Freeskate</w:t>
      </w:r>
      <w:r w:rsidRPr="006C0A93">
        <w:rPr>
          <w:rFonts w:ascii="Comic Sans MS" w:eastAsia="Times New Roman" w:hAnsi="Comic Sans MS" w:cs="Arial"/>
          <w:sz w:val="20"/>
          <w:szCs w:val="20"/>
          <w:lang w:eastAsia="en-CA"/>
        </w:rPr>
        <w:t xml:space="preserve">  </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7:15 pm – Session #2 Youth PowerSkating (13 &amp; under) Sept 11, 18, 25, Oct 2, 16, 23 &amp; 30</w:t>
      </w:r>
    </w:p>
    <w:p w:rsidR="006C0A93" w:rsidRPr="006C0A93" w:rsidRDefault="006C0A93" w:rsidP="006C0A93">
      <w:pPr>
        <w:shd w:val="clear" w:color="auto" w:fill="FFFFFF"/>
        <w:spacing w:before="45" w:after="0" w:line="240" w:lineRule="auto"/>
        <w:ind w:left="720" w:firstLine="720"/>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-Session #3 Youth PowerSkating (13 &amp; under) Nov 6, 13, 20, 27, Dec 4, 11, &amp; 18</w:t>
      </w:r>
    </w:p>
    <w:p w:rsidR="006C0A93" w:rsidRPr="006C0A93" w:rsidRDefault="006C0A93" w:rsidP="006C0A93">
      <w:pPr>
        <w:shd w:val="clear" w:color="auto" w:fill="FFFFFF"/>
        <w:spacing w:before="45" w:after="0" w:line="240" w:lineRule="auto"/>
        <w:ind w:left="720" w:firstLine="720"/>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-Session #4 Youth PowerSkating (13 &amp; under) Jan 8, 15, 22, Feb 5, 12, 26 &amp; Mar 19</w:t>
      </w:r>
    </w:p>
    <w:p w:rsidR="006C0A93" w:rsidRPr="006C0A93" w:rsidRDefault="006C0A93" w:rsidP="006C0A93">
      <w:pPr>
        <w:numPr>
          <w:ilvl w:val="0"/>
          <w:numId w:val="3"/>
        </w:numPr>
        <w:shd w:val="clear" w:color="auto" w:fill="FFFFFF"/>
        <w:spacing w:before="45"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8:00 pm – FLOOD</w:t>
      </w:r>
    </w:p>
    <w:p w:rsidR="006C0A93" w:rsidRPr="006C0A93" w:rsidRDefault="006C0A93" w:rsidP="006C0A93">
      <w:pPr>
        <w:numPr>
          <w:ilvl w:val="0"/>
          <w:numId w:val="3"/>
        </w:numPr>
        <w:shd w:val="clear" w:color="auto" w:fill="FFFFFF"/>
        <w:spacing w:after="0" w:line="240" w:lineRule="auto"/>
        <w:contextualSpacing/>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8:15 pm – Teen/Adult PowerSkating (13 &amp; over) Sept 11, 18, 25, Oct 2, 16, 23 &amp; 30</w:t>
      </w:r>
    </w:p>
    <w:p w:rsidR="006C0A93" w:rsidRPr="006C0A93" w:rsidRDefault="006C0A93" w:rsidP="006C0A93">
      <w:pPr>
        <w:shd w:val="clear" w:color="auto" w:fill="FFFFFF"/>
        <w:spacing w:after="0" w:line="240" w:lineRule="auto"/>
        <w:ind w:left="1440"/>
        <w:rPr>
          <w:rFonts w:ascii="Comic Sans MS" w:eastAsia="Times New Roman" w:hAnsi="Comic Sans MS" w:cs="Arial"/>
          <w:sz w:val="20"/>
          <w:szCs w:val="20"/>
          <w:lang w:eastAsia="en-CA"/>
        </w:rPr>
      </w:pPr>
      <w:r w:rsidRPr="006C0A93">
        <w:rPr>
          <w:rFonts w:ascii="Comic Sans MS" w:eastAsia="Times New Roman" w:hAnsi="Comic Sans MS" w:cs="Arial"/>
          <w:sz w:val="20"/>
          <w:szCs w:val="20"/>
          <w:lang w:eastAsia="en-CA"/>
        </w:rPr>
        <w:t>-Teen/Adult Learn to Skate &amp; Beyond Nov 6 – Mar 26</w:t>
      </w:r>
    </w:p>
    <w:p w:rsidR="006C0A93" w:rsidRPr="006C0A93" w:rsidRDefault="006C0A93" w:rsidP="006C0A93">
      <w:pPr>
        <w:shd w:val="clear" w:color="auto" w:fill="FFFFFF"/>
        <w:spacing w:before="45" w:after="100" w:line="240" w:lineRule="auto"/>
        <w:ind w:left="720"/>
        <w:contextualSpacing/>
        <w:rPr>
          <w:rFonts w:ascii="Comic Sans MS" w:eastAsia="Times New Roman" w:hAnsi="Comic Sans MS" w:cs="Arial"/>
          <w:sz w:val="20"/>
          <w:szCs w:val="20"/>
          <w:lang w:eastAsia="en-CA"/>
        </w:rPr>
      </w:pPr>
    </w:p>
    <w:p w:rsidR="006C0A93" w:rsidRPr="006C0A93" w:rsidRDefault="006C0A93" w:rsidP="006C0A93">
      <w:pPr>
        <w:shd w:val="clear" w:color="auto" w:fill="FFFFFF"/>
        <w:spacing w:after="0" w:line="240" w:lineRule="auto"/>
        <w:rPr>
          <w:rFonts w:ascii="Comic Sans MS" w:eastAsia="Times New Roman" w:hAnsi="Comic Sans MS" w:cs="Times New Roman"/>
          <w:sz w:val="24"/>
          <w:szCs w:val="24"/>
          <w:lang w:eastAsia="en-CA"/>
        </w:rPr>
      </w:pPr>
      <w:r w:rsidRPr="006C0A93">
        <w:rPr>
          <w:rFonts w:ascii="Comic Sans MS" w:eastAsia="Times New Roman" w:hAnsi="Comic Sans MS" w:cs="Times New Roman"/>
          <w:b/>
          <w:bCs/>
          <w:sz w:val="24"/>
          <w:szCs w:val="24"/>
          <w:lang w:eastAsia="en-CA"/>
        </w:rPr>
        <w:t>Wednesday-Jack Bionda Arena</w:t>
      </w:r>
    </w:p>
    <w:p w:rsidR="006C0A93" w:rsidRPr="006C0A93" w:rsidRDefault="003C2FEF"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Pr>
          <w:rFonts w:ascii="Comic Sans MS" w:eastAsia="Times New Roman" w:hAnsi="Comic Sans MS" w:cs="Times New Roman"/>
          <w:sz w:val="20"/>
          <w:szCs w:val="20"/>
          <w:lang w:eastAsia="en-CA"/>
        </w:rPr>
        <w:t xml:space="preserve">7:00 am to 8:00 am – Junior &amp; Senior </w:t>
      </w:r>
      <w:r w:rsidR="006C0A93" w:rsidRPr="006C0A93">
        <w:rPr>
          <w:rFonts w:ascii="Comic Sans MS" w:eastAsia="Times New Roman" w:hAnsi="Comic Sans MS" w:cs="Times New Roman"/>
          <w:sz w:val="20"/>
          <w:szCs w:val="20"/>
          <w:lang w:eastAsia="en-CA"/>
        </w:rPr>
        <w:t xml:space="preserve">- </w:t>
      </w:r>
      <w:r w:rsidR="006C0A93" w:rsidRPr="006C0A93">
        <w:rPr>
          <w:rFonts w:ascii="Comic Sans MS" w:eastAsia="Times New Roman" w:hAnsi="Comic Sans MS" w:cs="Times New Roman"/>
          <w:iCs/>
          <w:sz w:val="20"/>
          <w:szCs w:val="20"/>
          <w:lang w:eastAsia="en-CA"/>
        </w:rPr>
        <w:t>Freeskate</w:t>
      </w:r>
    </w:p>
    <w:p w:rsidR="006C0A93" w:rsidRPr="006C0A93" w:rsidRDefault="006C0A93" w:rsidP="006C0A93">
      <w:pPr>
        <w:shd w:val="clear" w:color="auto" w:fill="FFFFFF"/>
        <w:spacing w:after="0" w:line="240" w:lineRule="auto"/>
        <w:rPr>
          <w:rFonts w:ascii="Open Sans" w:eastAsia="Times New Roman" w:hAnsi="Open Sans" w:cs="Times New Roman"/>
          <w:sz w:val="24"/>
          <w:szCs w:val="24"/>
          <w:u w:val="single"/>
          <w:lang w:eastAsia="en-CA"/>
        </w:rPr>
      </w:pPr>
      <w:r w:rsidRPr="006C0A93">
        <w:rPr>
          <w:rFonts w:ascii="Open Sans" w:eastAsia="Times New Roman" w:hAnsi="Open Sans" w:cs="Times New Roman"/>
          <w:sz w:val="23"/>
          <w:szCs w:val="23"/>
          <w:lang w:eastAsia="en-CA"/>
        </w:rPr>
        <w:br/>
      </w:r>
      <w:r w:rsidRPr="006C0A93">
        <w:rPr>
          <w:rFonts w:ascii="Comic Sans MS" w:eastAsia="Times New Roman" w:hAnsi="Comic Sans MS" w:cs="Times New Roman"/>
          <w:b/>
          <w:bCs/>
          <w:sz w:val="24"/>
          <w:szCs w:val="24"/>
          <w:lang w:eastAsia="en-CA"/>
        </w:rPr>
        <w:t>Thursday-Don Lough Arena</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4:00 pm –Junior - </w:t>
      </w:r>
      <w:r w:rsidRPr="006C0A93">
        <w:rPr>
          <w:rFonts w:ascii="Comic Sans MS" w:eastAsia="Times New Roman" w:hAnsi="Comic Sans MS" w:cs="Times New Roman"/>
          <w:iCs/>
          <w:sz w:val="20"/>
          <w:szCs w:val="20"/>
          <w:lang w:eastAsia="en-CA"/>
        </w:rPr>
        <w:t>Freeskate</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4:45 pm - Junior - </w:t>
      </w:r>
      <w:r w:rsidRPr="006C0A93">
        <w:rPr>
          <w:rFonts w:ascii="Comic Sans MS" w:eastAsia="Times New Roman" w:hAnsi="Comic Sans MS" w:cs="Times New Roman"/>
          <w:iCs/>
          <w:sz w:val="20"/>
          <w:szCs w:val="20"/>
          <w:lang w:eastAsia="en-CA"/>
        </w:rPr>
        <w:t xml:space="preserve">Dance </w:t>
      </w:r>
      <w:r w:rsidRPr="006C0A93">
        <w:rPr>
          <w:rFonts w:ascii="Comic Sans MS" w:eastAsia="Times New Roman" w:hAnsi="Comic Sans MS" w:cs="Times New Roman"/>
          <w:sz w:val="20"/>
          <w:szCs w:val="20"/>
          <w:lang w:eastAsia="en-CA"/>
        </w:rPr>
        <w:t> </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5:00 pm - FLOOD</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5:15 pm – Junior - </w:t>
      </w:r>
      <w:r w:rsidRPr="006C0A93">
        <w:rPr>
          <w:rFonts w:ascii="Comic Sans MS" w:eastAsia="Times New Roman" w:hAnsi="Comic Sans MS" w:cs="Times New Roman"/>
          <w:iCs/>
          <w:sz w:val="20"/>
          <w:szCs w:val="20"/>
          <w:lang w:eastAsia="en-CA"/>
        </w:rPr>
        <w:t>Skills</w:t>
      </w:r>
      <w:r w:rsidRPr="006C0A93">
        <w:rPr>
          <w:rFonts w:ascii="Comic Sans MS" w:eastAsia="Times New Roman" w:hAnsi="Comic Sans MS" w:cs="Times New Roman"/>
          <w:sz w:val="20"/>
          <w:szCs w:val="20"/>
          <w:lang w:eastAsia="en-CA"/>
        </w:rPr>
        <w:t xml:space="preserve"> </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5:30 pm – Junior &amp; CanSkate 5/6 - Stroking</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5:45 pm – PreCanSkate and CanSkate (Start date Oct 12)</w:t>
      </w:r>
    </w:p>
    <w:p w:rsidR="006C0A93" w:rsidRPr="006C0A93" w:rsidRDefault="006C0A93" w:rsidP="006C0A93">
      <w:pPr>
        <w:shd w:val="clear" w:color="auto" w:fill="FFFFFF"/>
        <w:spacing w:before="45" w:after="0" w:line="240" w:lineRule="auto"/>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                    -Pre-season CanSkate 4, 5, 6 &amp; Session #1 Youth PowerSkating (13 &amp; under) Sept 7-28</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6:30 pm – </w:t>
      </w:r>
      <w:r w:rsidR="003C2FEF">
        <w:rPr>
          <w:rFonts w:ascii="Comic Sans MS" w:eastAsia="Times New Roman" w:hAnsi="Comic Sans MS" w:cs="Times New Roman"/>
          <w:sz w:val="20"/>
          <w:szCs w:val="20"/>
          <w:lang w:eastAsia="en-CA"/>
        </w:rPr>
        <w:t>Senior</w:t>
      </w:r>
      <w:r w:rsidRPr="006C0A93">
        <w:rPr>
          <w:rFonts w:ascii="Comic Sans MS" w:eastAsia="Times New Roman" w:hAnsi="Comic Sans MS" w:cs="Times New Roman"/>
          <w:sz w:val="20"/>
          <w:szCs w:val="20"/>
          <w:lang w:eastAsia="en-CA"/>
        </w:rPr>
        <w:t xml:space="preserve"> – </w:t>
      </w:r>
      <w:r w:rsidRPr="006C0A93">
        <w:rPr>
          <w:rFonts w:ascii="Comic Sans MS" w:eastAsia="Times New Roman" w:hAnsi="Comic Sans MS" w:cs="Times New Roman"/>
          <w:iCs/>
          <w:sz w:val="20"/>
          <w:szCs w:val="20"/>
          <w:lang w:eastAsia="en-CA"/>
        </w:rPr>
        <w:t>Skills</w:t>
      </w:r>
      <w:r w:rsidRPr="006C0A93">
        <w:rPr>
          <w:rFonts w:ascii="Comic Sans MS" w:eastAsia="Times New Roman" w:hAnsi="Comic Sans MS" w:cs="Times New Roman"/>
          <w:sz w:val="20"/>
          <w:szCs w:val="20"/>
          <w:lang w:eastAsia="en-CA"/>
        </w:rPr>
        <w:t xml:space="preserve">  </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6:45 pm – </w:t>
      </w:r>
      <w:r w:rsidR="003C2FEF">
        <w:rPr>
          <w:rFonts w:ascii="Comic Sans MS" w:eastAsia="Times New Roman" w:hAnsi="Comic Sans MS" w:cs="Times New Roman"/>
          <w:sz w:val="20"/>
          <w:szCs w:val="20"/>
          <w:lang w:eastAsia="en-CA"/>
        </w:rPr>
        <w:t>Senior</w:t>
      </w:r>
      <w:r w:rsidRPr="006C0A93">
        <w:rPr>
          <w:rFonts w:ascii="Comic Sans MS" w:eastAsia="Times New Roman" w:hAnsi="Comic Sans MS" w:cs="Times New Roman"/>
          <w:sz w:val="20"/>
          <w:szCs w:val="20"/>
          <w:lang w:eastAsia="en-CA"/>
        </w:rPr>
        <w:t xml:space="preserve"> – </w:t>
      </w:r>
      <w:r w:rsidRPr="006C0A93">
        <w:rPr>
          <w:rFonts w:ascii="Comic Sans MS" w:eastAsia="Times New Roman" w:hAnsi="Comic Sans MS" w:cs="Times New Roman"/>
          <w:iCs/>
          <w:sz w:val="20"/>
          <w:szCs w:val="20"/>
          <w:lang w:eastAsia="en-CA"/>
        </w:rPr>
        <w:t xml:space="preserve">Dance </w:t>
      </w:r>
      <w:r w:rsidRPr="006C0A93">
        <w:rPr>
          <w:rFonts w:ascii="Comic Sans MS" w:eastAsia="Times New Roman" w:hAnsi="Comic Sans MS" w:cs="Times New Roman"/>
          <w:sz w:val="20"/>
          <w:szCs w:val="20"/>
          <w:lang w:eastAsia="en-CA"/>
        </w:rPr>
        <w:t> </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C0A93">
        <w:rPr>
          <w:rFonts w:ascii="Comic Sans MS" w:eastAsia="Times New Roman" w:hAnsi="Comic Sans MS" w:cs="Times New Roman"/>
          <w:sz w:val="20"/>
          <w:szCs w:val="20"/>
          <w:lang w:eastAsia="en-CA"/>
        </w:rPr>
        <w:t xml:space="preserve">7:00 pm – </w:t>
      </w:r>
      <w:r w:rsidR="003C2FEF">
        <w:rPr>
          <w:rFonts w:ascii="Comic Sans MS" w:eastAsia="Times New Roman" w:hAnsi="Comic Sans MS" w:cs="Times New Roman"/>
          <w:sz w:val="20"/>
          <w:szCs w:val="20"/>
          <w:lang w:eastAsia="en-CA"/>
        </w:rPr>
        <w:t>Senior</w:t>
      </w:r>
      <w:r w:rsidRPr="006C0A93">
        <w:rPr>
          <w:rFonts w:ascii="Comic Sans MS" w:eastAsia="Times New Roman" w:hAnsi="Comic Sans MS" w:cs="Times New Roman"/>
          <w:sz w:val="20"/>
          <w:szCs w:val="20"/>
          <w:lang w:eastAsia="en-CA"/>
        </w:rPr>
        <w:t xml:space="preserve"> - </w:t>
      </w:r>
      <w:r w:rsidRPr="006C0A93">
        <w:rPr>
          <w:rFonts w:ascii="Comic Sans MS" w:eastAsia="Times New Roman" w:hAnsi="Comic Sans MS" w:cs="Times New Roman"/>
          <w:iCs/>
          <w:sz w:val="20"/>
          <w:szCs w:val="20"/>
          <w:lang w:eastAsia="en-CA"/>
        </w:rPr>
        <w:t>Stroking</w:t>
      </w:r>
      <w:r w:rsidRPr="006C0A93">
        <w:rPr>
          <w:rFonts w:ascii="Comic Sans MS" w:eastAsia="Times New Roman" w:hAnsi="Comic Sans MS" w:cs="Times New Roman"/>
          <w:sz w:val="20"/>
          <w:szCs w:val="20"/>
          <w:lang w:eastAsia="en-CA"/>
        </w:rPr>
        <w:t> </w:t>
      </w:r>
    </w:p>
    <w:p w:rsidR="006C0A93" w:rsidRPr="006C0A93" w:rsidRDefault="006C0A93" w:rsidP="006C0A93">
      <w:pPr>
        <w:numPr>
          <w:ilvl w:val="0"/>
          <w:numId w:val="4"/>
        </w:numPr>
        <w:shd w:val="clear" w:color="auto" w:fill="FFFFFF"/>
        <w:spacing w:before="45" w:after="0" w:line="240" w:lineRule="auto"/>
        <w:contextualSpacing/>
        <w:rPr>
          <w:rFonts w:ascii="Comic Sans MS" w:eastAsia="Times New Roman" w:hAnsi="Comic Sans MS" w:cs="Times New Roman"/>
          <w:sz w:val="24"/>
          <w:szCs w:val="24"/>
          <w:lang w:eastAsia="en-CA"/>
        </w:rPr>
      </w:pPr>
      <w:r w:rsidRPr="006C0A93">
        <w:rPr>
          <w:rFonts w:ascii="Comic Sans MS" w:eastAsia="Times New Roman" w:hAnsi="Comic Sans MS" w:cs="Times New Roman"/>
          <w:sz w:val="20"/>
          <w:szCs w:val="20"/>
          <w:lang w:eastAsia="en-CA"/>
        </w:rPr>
        <w:t xml:space="preserve">7:15 pm – </w:t>
      </w:r>
      <w:r w:rsidR="003C2FEF">
        <w:rPr>
          <w:rFonts w:ascii="Comic Sans MS" w:eastAsia="Times New Roman" w:hAnsi="Comic Sans MS" w:cs="Times New Roman"/>
          <w:sz w:val="20"/>
          <w:szCs w:val="20"/>
          <w:lang w:eastAsia="en-CA"/>
        </w:rPr>
        <w:t>Senior</w:t>
      </w:r>
      <w:r w:rsidRPr="006C0A93">
        <w:rPr>
          <w:rFonts w:ascii="Comic Sans MS" w:eastAsia="Times New Roman" w:hAnsi="Comic Sans MS" w:cs="Times New Roman"/>
          <w:sz w:val="20"/>
          <w:szCs w:val="20"/>
          <w:lang w:eastAsia="en-CA"/>
        </w:rPr>
        <w:t xml:space="preserve"> - Freeskate</w:t>
      </w:r>
      <w:r w:rsidRPr="006C0A93">
        <w:rPr>
          <w:rFonts w:ascii="Comic Sans MS" w:eastAsia="Times New Roman" w:hAnsi="Comic Sans MS" w:cs="Times New Roman"/>
          <w:sz w:val="24"/>
          <w:szCs w:val="24"/>
          <w:lang w:eastAsia="en-CA"/>
        </w:rPr>
        <w:t xml:space="preserve">             </w:t>
      </w:r>
    </w:p>
    <w:p w:rsidR="006C0A93" w:rsidRPr="006C0A93" w:rsidRDefault="006C0A93" w:rsidP="006C0A93">
      <w:pPr>
        <w:shd w:val="clear" w:color="auto" w:fill="FFFFFF"/>
        <w:spacing w:after="0" w:line="240" w:lineRule="auto"/>
        <w:rPr>
          <w:rFonts w:ascii="Open Sans" w:eastAsia="Times New Roman" w:hAnsi="Open Sans" w:cs="Times New Roman"/>
          <w:sz w:val="24"/>
          <w:szCs w:val="24"/>
          <w:u w:val="single"/>
          <w:lang w:eastAsia="en-CA"/>
        </w:rPr>
      </w:pPr>
      <w:r w:rsidRPr="006C0A93">
        <w:rPr>
          <w:rFonts w:ascii="Open Sans" w:eastAsia="Times New Roman" w:hAnsi="Open Sans" w:cs="Times New Roman"/>
          <w:sz w:val="23"/>
          <w:szCs w:val="23"/>
          <w:lang w:eastAsia="en-CA"/>
        </w:rPr>
        <w:br/>
      </w:r>
      <w:r w:rsidRPr="006C0A93">
        <w:rPr>
          <w:rFonts w:ascii="Comic Sans MS" w:eastAsia="Times New Roman" w:hAnsi="Comic Sans MS" w:cs="Times New Roman"/>
          <w:b/>
          <w:bCs/>
          <w:sz w:val="24"/>
          <w:szCs w:val="24"/>
          <w:lang w:eastAsia="en-CA"/>
        </w:rPr>
        <w:t>Sunday-Jack Bionda Arena</w:t>
      </w:r>
    </w:p>
    <w:p w:rsidR="006C0A93" w:rsidRPr="006C0A93" w:rsidRDefault="003C2FEF" w:rsidP="006C0A93">
      <w:pPr>
        <w:numPr>
          <w:ilvl w:val="0"/>
          <w:numId w:val="5"/>
        </w:numPr>
        <w:shd w:val="clear" w:color="auto" w:fill="FFFFFF"/>
        <w:spacing w:before="45" w:after="100" w:line="240" w:lineRule="auto"/>
        <w:contextualSpacing/>
        <w:rPr>
          <w:rFonts w:ascii="Calibri" w:eastAsia="Calibri" w:hAnsi="Calibri" w:cs="Times New Roman"/>
          <w:sz w:val="20"/>
          <w:szCs w:val="20"/>
        </w:rPr>
      </w:pPr>
      <w:r>
        <w:rPr>
          <w:rFonts w:ascii="Comic Sans MS" w:eastAsia="Times New Roman" w:hAnsi="Comic Sans MS" w:cs="Times New Roman"/>
          <w:sz w:val="20"/>
          <w:szCs w:val="20"/>
          <w:lang w:eastAsia="en-CA"/>
        </w:rPr>
        <w:t>8:00 am to 9:30 am – Junior &amp; Senior</w:t>
      </w:r>
      <w:bookmarkStart w:id="0" w:name="_GoBack"/>
      <w:bookmarkEnd w:id="0"/>
      <w:r w:rsidR="006C0A93" w:rsidRPr="006C0A93">
        <w:rPr>
          <w:rFonts w:ascii="Comic Sans MS" w:eastAsia="Times New Roman" w:hAnsi="Comic Sans MS" w:cs="Times New Roman"/>
          <w:sz w:val="20"/>
          <w:szCs w:val="20"/>
          <w:lang w:eastAsia="en-CA"/>
        </w:rPr>
        <w:t xml:space="preserve"> – </w:t>
      </w:r>
      <w:r w:rsidR="006C0A93" w:rsidRPr="006C0A93">
        <w:rPr>
          <w:rFonts w:ascii="Comic Sans MS" w:eastAsia="Times New Roman" w:hAnsi="Comic Sans MS" w:cs="Times New Roman"/>
          <w:iCs/>
          <w:sz w:val="20"/>
          <w:szCs w:val="20"/>
          <w:lang w:eastAsia="en-CA"/>
        </w:rPr>
        <w:t>Freeskate</w:t>
      </w:r>
    </w:p>
    <w:p w:rsidR="00001619" w:rsidRDefault="00001619">
      <w:pPr>
        <w:rPr>
          <w:rFonts w:ascii="Cambria" w:eastAsia="Times New Roman" w:hAnsi="Cambria" w:cs="Times New Roman"/>
          <w:color w:val="595959"/>
          <w:sz w:val="20"/>
          <w:szCs w:val="20"/>
          <w:lang w:val="en-US" w:eastAsia="ja-JP"/>
        </w:rPr>
      </w:pPr>
    </w:p>
    <w:p w:rsidR="00001619" w:rsidRPr="00001619" w:rsidRDefault="00001619" w:rsidP="00001619">
      <w:pPr>
        <w:spacing w:after="0" w:line="288" w:lineRule="auto"/>
        <w:jc w:val="center"/>
        <w:rPr>
          <w:rFonts w:ascii="Cambria" w:eastAsia="Times New Roman" w:hAnsi="Cambria" w:cs="Times New Roman"/>
          <w:color w:val="595959"/>
          <w:sz w:val="20"/>
          <w:szCs w:val="20"/>
          <w:lang w:val="en-US" w:eastAsia="ja-JP"/>
        </w:rPr>
      </w:pPr>
    </w:p>
    <w:p w:rsidR="00001619" w:rsidRPr="00001619" w:rsidRDefault="00001619" w:rsidP="00001619">
      <w:pPr>
        <w:spacing w:after="0" w:line="288" w:lineRule="auto"/>
        <w:jc w:val="center"/>
        <w:rPr>
          <w:rFonts w:ascii="Cambria" w:eastAsia="Times New Roman" w:hAnsi="Cambria" w:cs="Times New Roman"/>
          <w:color w:val="595959"/>
          <w:sz w:val="20"/>
          <w:szCs w:val="20"/>
          <w:lang w:val="en-US" w:eastAsia="ja-JP"/>
        </w:rPr>
      </w:pPr>
    </w:p>
    <w:p w:rsidR="00A978A0" w:rsidRPr="00A978A0" w:rsidRDefault="00A978A0" w:rsidP="00A978A0">
      <w:pPr>
        <w:spacing w:line="288" w:lineRule="auto"/>
        <w:contextualSpacing/>
        <w:jc w:val="center"/>
        <w:rPr>
          <w:rFonts w:ascii="Cambria" w:eastAsia="Times New Roman" w:hAnsi="Cambria" w:cs="Times New Roman"/>
          <w:color w:val="595959"/>
          <w:sz w:val="20"/>
          <w:szCs w:val="20"/>
          <w:lang w:val="en-US" w:eastAsia="ja-JP"/>
        </w:rPr>
      </w:pPr>
    </w:p>
    <w:p w:rsidR="00A978A0" w:rsidRPr="00A978A0" w:rsidRDefault="00A978A0" w:rsidP="00A978A0">
      <w:pPr>
        <w:spacing w:line="288" w:lineRule="auto"/>
        <w:contextualSpacing/>
        <w:rPr>
          <w:rFonts w:ascii="Cambria" w:eastAsia="Times New Roman" w:hAnsi="Cambria" w:cs="Times New Roman"/>
          <w:color w:val="595959"/>
          <w:sz w:val="20"/>
          <w:szCs w:val="20"/>
          <w:lang w:val="en-US" w:eastAsia="ja-JP"/>
        </w:rPr>
      </w:pPr>
    </w:p>
    <w:p w:rsidR="00A978A0" w:rsidRPr="00A978A0" w:rsidRDefault="00A978A0" w:rsidP="00A978A0">
      <w:pPr>
        <w:spacing w:line="288" w:lineRule="auto"/>
        <w:contextualSpacing/>
        <w:jc w:val="center"/>
        <w:rPr>
          <w:rFonts w:ascii="Cambria" w:eastAsia="Times New Roman" w:hAnsi="Cambria" w:cs="Times New Roman"/>
          <w:color w:val="E3A625"/>
          <w:sz w:val="28"/>
          <w:szCs w:val="28"/>
          <w:lang w:val="en-US" w:eastAsia="ja-JP"/>
        </w:rPr>
      </w:pPr>
      <w:r w:rsidRPr="00A978A0">
        <w:rPr>
          <w:rFonts w:ascii="Cambria" w:eastAsia="Times New Roman" w:hAnsi="Cambria" w:cs="Times New Roman"/>
          <w:noProof/>
          <w:color w:val="595959"/>
          <w:sz w:val="20"/>
          <w:szCs w:val="20"/>
          <w:lang w:eastAsia="en-CA"/>
        </w:rPr>
        <w:drawing>
          <wp:inline distT="0" distB="0" distL="0" distR="0" wp14:anchorId="41C8DD1C" wp14:editId="51D74DD1">
            <wp:extent cx="4163998"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7"/>
                    <a:stretch>
                      <a:fillRect/>
                    </a:stretch>
                  </pic:blipFill>
                  <pic:spPr>
                    <a:xfrm>
                      <a:off x="0" y="0"/>
                      <a:ext cx="4351794" cy="2170098"/>
                    </a:xfrm>
                    <a:prstGeom prst="rect">
                      <a:avLst/>
                    </a:prstGeom>
                  </pic:spPr>
                </pic:pic>
              </a:graphicData>
            </a:graphic>
          </wp:inline>
        </w:drawing>
      </w:r>
    </w:p>
    <w:p w:rsidR="00A978A0" w:rsidRPr="00A978A0" w:rsidRDefault="00A978A0" w:rsidP="00A978A0">
      <w:pPr>
        <w:spacing w:line="288" w:lineRule="auto"/>
        <w:contextualSpacing/>
        <w:jc w:val="center"/>
        <w:rPr>
          <w:rFonts w:ascii="Cambria" w:eastAsia="Times New Roman" w:hAnsi="Cambria" w:cs="Times New Roman"/>
          <w:color w:val="E3A625"/>
          <w:sz w:val="28"/>
          <w:szCs w:val="28"/>
          <w:lang w:val="en-US" w:eastAsia="ja-JP"/>
        </w:rPr>
      </w:pPr>
    </w:p>
    <w:p w:rsidR="00A978A0" w:rsidRDefault="00A978A0" w:rsidP="00A978A0">
      <w:pPr>
        <w:spacing w:line="288" w:lineRule="auto"/>
        <w:contextualSpacing/>
        <w:jc w:val="center"/>
        <w:rPr>
          <w:rFonts w:ascii="Cambria" w:eastAsia="Times New Roman" w:hAnsi="Cambria" w:cs="Times New Roman"/>
          <w:color w:val="E3A625"/>
          <w:sz w:val="28"/>
          <w:szCs w:val="28"/>
          <w:lang w:val="en-US" w:eastAsia="ja-JP"/>
        </w:rPr>
      </w:pPr>
    </w:p>
    <w:p w:rsidR="00A978A0" w:rsidRDefault="00A978A0" w:rsidP="00A978A0">
      <w:pPr>
        <w:spacing w:line="288" w:lineRule="auto"/>
        <w:contextualSpacing/>
        <w:jc w:val="center"/>
        <w:rPr>
          <w:rFonts w:ascii="Cambria" w:eastAsia="Times New Roman" w:hAnsi="Cambria" w:cs="Times New Roman"/>
          <w:color w:val="E3A625"/>
          <w:sz w:val="28"/>
          <w:szCs w:val="28"/>
          <w:lang w:val="en-US" w:eastAsia="ja-JP"/>
        </w:rPr>
      </w:pPr>
    </w:p>
    <w:p w:rsidR="00A978A0" w:rsidRPr="00A978A0" w:rsidRDefault="00A978A0" w:rsidP="00A978A0">
      <w:pPr>
        <w:spacing w:line="288" w:lineRule="auto"/>
        <w:contextualSpacing/>
        <w:jc w:val="center"/>
        <w:rPr>
          <w:rFonts w:ascii="Cambria" w:eastAsia="Times New Roman" w:hAnsi="Cambria" w:cs="Times New Roman"/>
          <w:color w:val="E3A625"/>
          <w:sz w:val="28"/>
          <w:szCs w:val="28"/>
          <w:lang w:val="en-US" w:eastAsia="ja-JP"/>
        </w:rPr>
      </w:pPr>
    </w:p>
    <w:p w:rsidR="00A978A0" w:rsidRPr="00A978A0" w:rsidRDefault="00A978A0" w:rsidP="00A978A0">
      <w:pPr>
        <w:spacing w:line="288" w:lineRule="auto"/>
        <w:contextualSpacing/>
        <w:jc w:val="center"/>
        <w:rPr>
          <w:rFonts w:ascii="Cambria" w:eastAsia="Times New Roman" w:hAnsi="Cambria" w:cs="Times New Roman"/>
          <w:color w:val="E3A625"/>
          <w:sz w:val="48"/>
          <w:szCs w:val="48"/>
          <w:lang w:val="en-US" w:eastAsia="ja-JP"/>
        </w:rPr>
      </w:pPr>
      <w:r w:rsidRPr="00A978A0">
        <w:rPr>
          <w:rFonts w:ascii="Cambria" w:eastAsia="Times New Roman" w:hAnsi="Cambria" w:cs="Times New Roman"/>
          <w:color w:val="E3A625"/>
          <w:sz w:val="48"/>
          <w:szCs w:val="48"/>
          <w:lang w:val="en-US" w:eastAsia="ja-JP"/>
        </w:rPr>
        <w:t>Huntsville Skating Club</w:t>
      </w:r>
    </w:p>
    <w:p w:rsidR="00A978A0" w:rsidRPr="00A978A0" w:rsidRDefault="00A978A0" w:rsidP="00A978A0">
      <w:pPr>
        <w:spacing w:line="288" w:lineRule="auto"/>
        <w:contextualSpacing/>
        <w:jc w:val="center"/>
        <w:rPr>
          <w:rFonts w:ascii="Cambria" w:eastAsia="Times New Roman" w:hAnsi="Cambria" w:cs="Times New Roman"/>
          <w:sz w:val="48"/>
          <w:szCs w:val="48"/>
          <w:lang w:val="en-US" w:eastAsia="ja-JP"/>
        </w:rPr>
      </w:pPr>
      <w:r w:rsidRPr="00A978A0">
        <w:rPr>
          <w:rFonts w:ascii="Cambria" w:eastAsia="Times New Roman" w:hAnsi="Cambria" w:cs="Times New Roman"/>
          <w:sz w:val="48"/>
          <w:szCs w:val="48"/>
          <w:lang w:val="en-US" w:eastAsia="ja-JP"/>
        </w:rPr>
        <w:t>P.O Box 5285</w:t>
      </w:r>
    </w:p>
    <w:p w:rsidR="00A978A0" w:rsidRPr="00A978A0" w:rsidRDefault="00A978A0" w:rsidP="00A978A0">
      <w:pPr>
        <w:spacing w:line="288" w:lineRule="auto"/>
        <w:contextualSpacing/>
        <w:jc w:val="center"/>
        <w:rPr>
          <w:rFonts w:ascii="Cambria" w:eastAsia="Times New Roman" w:hAnsi="Cambria" w:cs="Times New Roman"/>
          <w:sz w:val="48"/>
          <w:szCs w:val="48"/>
          <w:lang w:val="en-US" w:eastAsia="ja-JP"/>
        </w:rPr>
      </w:pPr>
      <w:r w:rsidRPr="00A978A0">
        <w:rPr>
          <w:rFonts w:ascii="Cambria" w:eastAsia="Times New Roman" w:hAnsi="Cambria" w:cs="Times New Roman"/>
          <w:sz w:val="48"/>
          <w:szCs w:val="48"/>
          <w:lang w:val="en-US" w:eastAsia="ja-JP"/>
        </w:rPr>
        <w:t>Huntsville, Ontario</w:t>
      </w:r>
    </w:p>
    <w:p w:rsidR="00A978A0" w:rsidRPr="00A978A0" w:rsidRDefault="00A978A0" w:rsidP="00A978A0">
      <w:pPr>
        <w:spacing w:line="288" w:lineRule="auto"/>
        <w:contextualSpacing/>
        <w:jc w:val="center"/>
        <w:rPr>
          <w:rFonts w:ascii="Cambria" w:eastAsia="Times New Roman" w:hAnsi="Cambria" w:cs="Times New Roman"/>
          <w:sz w:val="48"/>
          <w:szCs w:val="48"/>
          <w:lang w:val="en-US" w:eastAsia="ja-JP"/>
        </w:rPr>
      </w:pPr>
      <w:r w:rsidRPr="00A978A0">
        <w:rPr>
          <w:rFonts w:ascii="Cambria" w:eastAsia="Times New Roman" w:hAnsi="Cambria" w:cs="Times New Roman"/>
          <w:sz w:val="48"/>
          <w:szCs w:val="48"/>
          <w:lang w:val="en-US" w:eastAsia="ja-JP"/>
        </w:rPr>
        <w:t>P1H 2K6</w:t>
      </w:r>
    </w:p>
    <w:p w:rsidR="00A978A0" w:rsidRPr="00A978A0" w:rsidRDefault="00A978A0" w:rsidP="00A978A0">
      <w:pPr>
        <w:spacing w:line="288" w:lineRule="auto"/>
        <w:contextualSpacing/>
        <w:jc w:val="center"/>
        <w:rPr>
          <w:rFonts w:ascii="Cambria" w:eastAsia="Times New Roman" w:hAnsi="Cambria" w:cs="Times New Roman"/>
          <w:sz w:val="48"/>
          <w:szCs w:val="48"/>
          <w:lang w:val="en-US" w:eastAsia="ja-JP"/>
        </w:rPr>
      </w:pPr>
      <w:r w:rsidRPr="00A978A0">
        <w:rPr>
          <w:rFonts w:ascii="Cambria" w:eastAsia="Times New Roman" w:hAnsi="Cambria" w:cs="Times New Roman"/>
          <w:sz w:val="48"/>
          <w:szCs w:val="48"/>
          <w:lang w:val="en-US" w:eastAsia="ja-JP"/>
        </w:rPr>
        <w:t>www.huntsvilleskatingclub.ca</w:t>
      </w:r>
    </w:p>
    <w:p w:rsidR="0083024F" w:rsidRPr="00A978A0" w:rsidRDefault="00A978A0" w:rsidP="00A978A0">
      <w:pPr>
        <w:rPr>
          <w:sz w:val="48"/>
          <w:szCs w:val="48"/>
        </w:rPr>
      </w:pPr>
      <w:r>
        <w:rPr>
          <w:rFonts w:ascii="Cambria" w:eastAsia="Times New Roman" w:hAnsi="Cambria" w:cs="Times New Roman"/>
          <w:sz w:val="48"/>
          <w:szCs w:val="48"/>
          <w:lang w:val="en-US" w:eastAsia="ja-JP"/>
        </w:rPr>
        <w:t xml:space="preserve">       </w:t>
      </w:r>
      <w:r w:rsidRPr="00A978A0">
        <w:rPr>
          <w:rFonts w:ascii="Cambria" w:eastAsia="Times New Roman" w:hAnsi="Cambria" w:cs="Times New Roman"/>
          <w:sz w:val="48"/>
          <w:szCs w:val="48"/>
          <w:lang w:val="en-US" w:eastAsia="ja-JP"/>
        </w:rPr>
        <w:t>e</w:t>
      </w:r>
      <w:r>
        <w:rPr>
          <w:rFonts w:ascii="Cambria" w:eastAsia="Times New Roman" w:hAnsi="Cambria" w:cs="Times New Roman"/>
          <w:sz w:val="48"/>
          <w:szCs w:val="48"/>
          <w:lang w:val="en-US" w:eastAsia="ja-JP"/>
        </w:rPr>
        <w:t xml:space="preserve">mail: </w:t>
      </w:r>
      <w:r w:rsidRPr="00A978A0">
        <w:rPr>
          <w:rFonts w:ascii="Cambria" w:eastAsia="Times New Roman" w:hAnsi="Cambria" w:cs="Times New Roman"/>
          <w:sz w:val="48"/>
          <w:szCs w:val="48"/>
          <w:lang w:val="en-US" w:eastAsia="ja-JP"/>
        </w:rPr>
        <w:t>huntsvilleskatingclub@gmail.com</w:t>
      </w:r>
    </w:p>
    <w:sectPr w:rsidR="0083024F" w:rsidRPr="00A978A0" w:rsidSect="00001619">
      <w:footerReference w:type="default" r:id="rId27"/>
      <w:pgSz w:w="12240" w:h="15840"/>
      <w:pgMar w:top="993" w:right="1440" w:bottom="1440" w:left="1440" w:header="708" w:footer="708" w:gutter="0"/>
      <w:pgBorders w:offsetFrom="page">
        <w:top w:val="single" w:sz="18" w:space="24" w:color="171717" w:themeColor="background2" w:themeShade="1A"/>
        <w:left w:val="single" w:sz="18" w:space="24" w:color="171717" w:themeColor="background2" w:themeShade="1A"/>
        <w:bottom w:val="single" w:sz="18" w:space="24" w:color="171717" w:themeColor="background2" w:themeShade="1A"/>
        <w:right w:val="single" w:sz="18" w:space="24" w:color="171717" w:themeColor="background2" w:themeShade="1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68" w:rsidRDefault="00111A68" w:rsidP="00260D7F">
      <w:pPr>
        <w:spacing w:after="0" w:line="240" w:lineRule="auto"/>
      </w:pPr>
      <w:r>
        <w:separator/>
      </w:r>
    </w:p>
  </w:endnote>
  <w:endnote w:type="continuationSeparator" w:id="0">
    <w:p w:rsidR="00111A68" w:rsidRDefault="00111A68" w:rsidP="0026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53932"/>
      <w:docPartObj>
        <w:docPartGallery w:val="Page Numbers (Bottom of Page)"/>
        <w:docPartUnique/>
      </w:docPartObj>
    </w:sdtPr>
    <w:sdtEndPr>
      <w:rPr>
        <w:color w:val="7F7F7F"/>
        <w:spacing w:val="60"/>
      </w:rPr>
    </w:sdtEndPr>
    <w:sdtContent>
      <w:p w:rsidR="00260D7F" w:rsidRDefault="00260D7F" w:rsidP="00260D7F">
        <w:pPr>
          <w:pStyle w:val="Footer"/>
          <w:pBdr>
            <w:top w:val="single" w:sz="4" w:space="1" w:color="D9D9D9"/>
          </w:pBdr>
          <w:jc w:val="right"/>
        </w:pPr>
        <w:r>
          <w:fldChar w:fldCharType="begin"/>
        </w:r>
        <w:r>
          <w:instrText xml:space="preserve"> PAGE   \* MERGEFORMAT </w:instrText>
        </w:r>
        <w:r>
          <w:fldChar w:fldCharType="separate"/>
        </w:r>
        <w:r w:rsidR="003C2FEF">
          <w:rPr>
            <w:noProof/>
          </w:rPr>
          <w:t>6</w:t>
        </w:r>
        <w:r>
          <w:rPr>
            <w:noProof/>
          </w:rPr>
          <w:fldChar w:fldCharType="end"/>
        </w:r>
        <w:r>
          <w:t xml:space="preserve"> | </w:t>
        </w:r>
        <w:r w:rsidRPr="00260D7F">
          <w:rPr>
            <w:color w:val="7F7F7F"/>
            <w:spacing w:val="60"/>
          </w:rPr>
          <w:t>Page</w:t>
        </w:r>
      </w:p>
    </w:sdtContent>
  </w:sdt>
  <w:p w:rsidR="00260D7F" w:rsidRDefault="002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68" w:rsidRDefault="00111A68" w:rsidP="00260D7F">
      <w:pPr>
        <w:spacing w:after="0" w:line="240" w:lineRule="auto"/>
      </w:pPr>
      <w:r>
        <w:separator/>
      </w:r>
    </w:p>
  </w:footnote>
  <w:footnote w:type="continuationSeparator" w:id="0">
    <w:p w:rsidR="00111A68" w:rsidRDefault="00111A68" w:rsidP="00260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7F0"/>
    <w:multiLevelType w:val="hybridMultilevel"/>
    <w:tmpl w:val="23D04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B67215"/>
    <w:multiLevelType w:val="hybridMultilevel"/>
    <w:tmpl w:val="C5F83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6E5A72"/>
    <w:multiLevelType w:val="hybridMultilevel"/>
    <w:tmpl w:val="EAFE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775C80"/>
    <w:multiLevelType w:val="hybridMultilevel"/>
    <w:tmpl w:val="DDB64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4A6C09"/>
    <w:multiLevelType w:val="hybridMultilevel"/>
    <w:tmpl w:val="E188C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7F"/>
    <w:rsid w:val="00001619"/>
    <w:rsid w:val="00111A68"/>
    <w:rsid w:val="00260D7F"/>
    <w:rsid w:val="003533FC"/>
    <w:rsid w:val="003A4055"/>
    <w:rsid w:val="003C2FEF"/>
    <w:rsid w:val="006C0A93"/>
    <w:rsid w:val="0083024F"/>
    <w:rsid w:val="00A97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14AF"/>
  <w15:chartTrackingRefBased/>
  <w15:docId w15:val="{BE0CC282-B786-48CC-8F0F-902B8F8D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7F"/>
  </w:style>
  <w:style w:type="paragraph" w:styleId="Footer">
    <w:name w:val="footer"/>
    <w:basedOn w:val="Normal"/>
    <w:link w:val="FooterChar"/>
    <w:uiPriority w:val="99"/>
    <w:unhideWhenUsed/>
    <w:rsid w:val="0026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7F"/>
  </w:style>
  <w:style w:type="character" w:customStyle="1" w:styleId="Heading1Char">
    <w:name w:val="Heading 1 Char"/>
    <w:basedOn w:val="DefaultParagraphFont"/>
    <w:link w:val="Heading1"/>
    <w:uiPriority w:val="9"/>
    <w:rsid w:val="00260D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9"/>
    <w:unhideWhenUsed/>
    <w:qFormat/>
    <w:rsid w:val="00260D7F"/>
    <w:pPr>
      <w:spacing w:before="0" w:after="480" w:line="240" w:lineRule="auto"/>
      <w:contextualSpacing/>
      <w:outlineLvl w:val="9"/>
    </w:pPr>
    <w:rPr>
      <w:color w:val="595959" w:themeColor="text1" w:themeTint="A6"/>
      <w:sz w:val="58"/>
      <w:szCs w:val="58"/>
      <w:lang w:val="en-US" w:eastAsia="ja-JP"/>
    </w:rPr>
  </w:style>
  <w:style w:type="paragraph" w:styleId="TOC1">
    <w:name w:val="toc 1"/>
    <w:basedOn w:val="Normal"/>
    <w:next w:val="Normal"/>
    <w:autoRedefine/>
    <w:uiPriority w:val="10"/>
    <w:unhideWhenUsed/>
    <w:qFormat/>
    <w:rsid w:val="00260D7F"/>
    <w:pPr>
      <w:tabs>
        <w:tab w:val="right" w:leader="dot" w:pos="6120"/>
      </w:tabs>
      <w:spacing w:after="100" w:line="288" w:lineRule="auto"/>
    </w:pPr>
    <w:rPr>
      <w:rFonts w:eastAsiaTheme="minorEastAsia"/>
      <w:color w:val="595959" w:themeColor="text1" w:themeTint="A6"/>
      <w:sz w:val="20"/>
      <w:szCs w:val="20"/>
      <w:lang w:val="en-US" w:eastAsia="ja-JP"/>
    </w:rPr>
  </w:style>
  <w:style w:type="character" w:customStyle="1" w:styleId="TOCNumbers">
    <w:name w:val="TOC Numbers"/>
    <w:basedOn w:val="DefaultParagraphFont"/>
    <w:uiPriority w:val="11"/>
    <w:qFormat/>
    <w:rsid w:val="00260D7F"/>
    <w:rPr>
      <w:b/>
      <w:bCs/>
      <w:color w:val="4472C4" w:themeColor="accent1"/>
      <w:sz w:val="28"/>
      <w:szCs w:val="28"/>
    </w:rPr>
  </w:style>
  <w:style w:type="character" w:styleId="Hyperlink">
    <w:name w:val="Hyperlink"/>
    <w:basedOn w:val="DefaultParagraphFont"/>
    <w:uiPriority w:val="99"/>
    <w:unhideWhenUsed/>
    <w:rsid w:val="00260D7F"/>
    <w:rPr>
      <w:color w:val="0563C1" w:themeColor="hyperlink"/>
      <w:u w:val="single"/>
    </w:rPr>
  </w:style>
  <w:style w:type="character" w:styleId="Strong">
    <w:name w:val="Strong"/>
    <w:basedOn w:val="DefaultParagraphFont"/>
    <w:uiPriority w:val="22"/>
    <w:qFormat/>
    <w:rsid w:val="0026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svilleskatingclub.ca" TargetMode="External"/><Relationship Id="rId13" Type="http://schemas.openxmlformats.org/officeDocument/2006/relationships/hyperlink" Target="mailto:lindavandertas@live.ca" TargetMode="External"/><Relationship Id="rId18" Type="http://schemas.openxmlformats.org/officeDocument/2006/relationships/image" Target="media/image7.png"/><Relationship Id="rId26" Type="http://schemas.openxmlformats.org/officeDocument/2006/relationships/hyperlink" Target="http://www.fundscrip.com/" TargetMode="External"/><Relationship Id="rId3" Type="http://schemas.openxmlformats.org/officeDocument/2006/relationships/settings" Target="settings.xml"/><Relationship Id="rId21" Type="http://schemas.openxmlformats.org/officeDocument/2006/relationships/hyperlink" Target="https://www.google.ca/url?sa=i&amp;rct=j&amp;q=&amp;esrc=s&amp;source=images&amp;cd=&amp;cad=rja&amp;uact=8&amp;ved=0ahUKEwitlIHJuYLVAhXE7IMKHcCgDX0QjRwIBw&amp;url=https://skatecanada.ca/skating-lessons/our-programs/figure-skating/&amp;psig=AFQjCNG7dJpZEMyIO2BxGRK4FeMeTN5FYg&amp;ust=1499904432548839" TargetMode="External"/><Relationship Id="rId7" Type="http://schemas.openxmlformats.org/officeDocument/2006/relationships/image" Target="media/image1.png"/><Relationship Id="rId12" Type="http://schemas.openxmlformats.org/officeDocument/2006/relationships/hyperlink" Target="mailto:cmskate5000@gmail.com" TargetMode="External"/><Relationship Id="rId17" Type="http://schemas.openxmlformats.org/officeDocument/2006/relationships/hyperlink" Target="https://skatecanada.ca/wp-content/uploads/2014/07/CanSkate-Badges.png" TargetMode="External"/><Relationship Id="rId25" Type="http://schemas.openxmlformats.org/officeDocument/2006/relationships/hyperlink" Target="http://mabelslabels.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oogle.ca/url?sa=i&amp;rct=j&amp;q=&amp;esrc=s&amp;source=images&amp;cd=&amp;cad=rja&amp;uact=8&amp;ved=0ahUKEwic68ra64PVAhWEWD4KHbYkAyUQjRwIBw&amp;url=https://skatecanada.ca/skating-lessons/our-programs/hockey-skating/&amp;psig=AFQjCNFPlAZJ0n5K5kZyvNEjac_g3Dq_Xw&amp;ust=1499952247418949"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oulim2009@hotmail.com"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Breakenridge</dc:creator>
  <cp:keywords/>
  <dc:description/>
  <cp:lastModifiedBy>Michelle Breakenridge</cp:lastModifiedBy>
  <cp:revision>4</cp:revision>
  <dcterms:created xsi:type="dcterms:W3CDTF">2017-08-24T15:09:00Z</dcterms:created>
  <dcterms:modified xsi:type="dcterms:W3CDTF">2017-08-29T14:50:00Z</dcterms:modified>
</cp:coreProperties>
</file>